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4F2B" w14:textId="4CFB6C1A" w:rsidR="000C081D" w:rsidRDefault="00B16F0F">
      <w:pPr>
        <w:spacing w:before="121" w:line="300" w:lineRule="auto"/>
        <w:ind w:left="2756" w:right="2774"/>
        <w:jc w:val="center"/>
        <w:rPr>
          <w:rFonts w:ascii="Verdana"/>
          <w:b/>
          <w:sz w:val="40"/>
        </w:rPr>
      </w:pPr>
      <w:bookmarkStart w:id="0" w:name="_Hlk90284357"/>
      <w:bookmarkEnd w:id="0"/>
      <w:r>
        <w:rPr>
          <w:noProof/>
          <w:lang w:bidi="ar-SA"/>
        </w:rPr>
        <w:drawing>
          <wp:anchor distT="0" distB="0" distL="0" distR="0" simplePos="0" relativeHeight="251658240" behindDoc="0" locked="0" layoutInCell="1" allowOverlap="1" wp14:anchorId="1BE9A453" wp14:editId="6D51CAF5">
            <wp:simplePos x="0" y="0"/>
            <wp:positionH relativeFrom="page">
              <wp:posOffset>445135</wp:posOffset>
            </wp:positionH>
            <wp:positionV relativeFrom="paragraph">
              <wp:posOffset>-2571</wp:posOffset>
            </wp:positionV>
            <wp:extent cx="796193" cy="850899"/>
            <wp:effectExtent l="0" t="0" r="0" b="0"/>
            <wp:wrapNone/>
            <wp:docPr id="1" name="image1.jpeg" descr="f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6193" cy="850899"/>
                    </a:xfrm>
                    <a:prstGeom prst="rect">
                      <a:avLst/>
                    </a:prstGeom>
                  </pic:spPr>
                </pic:pic>
              </a:graphicData>
            </a:graphic>
          </wp:anchor>
        </w:drawing>
      </w:r>
      <w:r>
        <w:rPr>
          <w:noProof/>
          <w:lang w:bidi="ar-SA"/>
        </w:rPr>
        <w:drawing>
          <wp:anchor distT="0" distB="0" distL="0" distR="0" simplePos="0" relativeHeight="251659264" behindDoc="0" locked="0" layoutInCell="1" allowOverlap="1" wp14:anchorId="75E40BCB" wp14:editId="48A54F13">
            <wp:simplePos x="0" y="0"/>
            <wp:positionH relativeFrom="page">
              <wp:posOffset>6388100</wp:posOffset>
            </wp:positionH>
            <wp:positionV relativeFrom="paragraph">
              <wp:posOffset>-2572</wp:posOffset>
            </wp:positionV>
            <wp:extent cx="996404" cy="995227"/>
            <wp:effectExtent l="0" t="0" r="0" b="0"/>
            <wp:wrapNone/>
            <wp:docPr id="3" name="image2.jpeg" descr="lolo-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996404" cy="995227"/>
                    </a:xfrm>
                    <a:prstGeom prst="rect">
                      <a:avLst/>
                    </a:prstGeom>
                  </pic:spPr>
                </pic:pic>
              </a:graphicData>
            </a:graphic>
          </wp:anchor>
        </w:drawing>
      </w:r>
      <w:r>
        <w:rPr>
          <w:rFonts w:ascii="Verdana"/>
          <w:b/>
          <w:color w:val="C00000"/>
          <w:sz w:val="40"/>
        </w:rPr>
        <w:t xml:space="preserve">Outreach Announcement </w:t>
      </w:r>
      <w:r w:rsidR="009354F2">
        <w:rPr>
          <w:rFonts w:ascii="Verdana"/>
          <w:b/>
          <w:color w:val="C00000"/>
          <w:sz w:val="40"/>
        </w:rPr>
        <w:t>Detailer/</w:t>
      </w:r>
      <w:r w:rsidR="00797F59">
        <w:rPr>
          <w:rFonts w:ascii="Verdana"/>
          <w:b/>
          <w:color w:val="C00000"/>
          <w:sz w:val="40"/>
        </w:rPr>
        <w:t xml:space="preserve">Permanent Full Time </w:t>
      </w:r>
    </w:p>
    <w:p w14:paraId="2C66F073" w14:textId="74A0F5A7" w:rsidR="004A2AD4" w:rsidRDefault="009354F2">
      <w:pPr>
        <w:pStyle w:val="Heading1"/>
        <w:ind w:right="2778"/>
        <w:rPr>
          <w:color w:val="1F487C"/>
        </w:rPr>
      </w:pPr>
      <w:r>
        <w:rPr>
          <w:color w:val="1F487C"/>
        </w:rPr>
        <w:t xml:space="preserve">District Ranger </w:t>
      </w:r>
    </w:p>
    <w:p w14:paraId="04233EBA" w14:textId="5BEB79D4" w:rsidR="000C081D" w:rsidRDefault="00B16F0F">
      <w:pPr>
        <w:pStyle w:val="Heading1"/>
        <w:ind w:right="2778"/>
      </w:pPr>
      <w:r>
        <w:rPr>
          <w:color w:val="1F487C"/>
        </w:rPr>
        <w:t>GS 03</w:t>
      </w:r>
      <w:r w:rsidR="009354F2">
        <w:rPr>
          <w:color w:val="1F487C"/>
        </w:rPr>
        <w:t>40-</w:t>
      </w:r>
      <w:r w:rsidR="00BF677B">
        <w:rPr>
          <w:color w:val="1F487C"/>
        </w:rPr>
        <w:t>12/</w:t>
      </w:r>
      <w:r w:rsidR="009354F2">
        <w:rPr>
          <w:color w:val="1F487C"/>
        </w:rPr>
        <w:t>13</w:t>
      </w:r>
    </w:p>
    <w:p w14:paraId="572A1BF8" w14:textId="041F87E7" w:rsidR="000C081D" w:rsidRDefault="00B16F0F">
      <w:pPr>
        <w:spacing w:line="389" w:lineRule="exact"/>
        <w:ind w:left="2756" w:right="2776"/>
        <w:jc w:val="center"/>
        <w:rPr>
          <w:rFonts w:ascii="Verdana"/>
          <w:b/>
          <w:sz w:val="32"/>
        </w:rPr>
      </w:pPr>
      <w:r>
        <w:rPr>
          <w:rFonts w:ascii="Verdana"/>
          <w:b/>
          <w:color w:val="1F487C"/>
          <w:sz w:val="32"/>
        </w:rPr>
        <w:t>LOLO NATIONAL FOREST</w:t>
      </w:r>
      <w:r w:rsidR="009354F2">
        <w:rPr>
          <w:rFonts w:ascii="Verdana"/>
          <w:b/>
          <w:color w:val="1F487C"/>
          <w:sz w:val="32"/>
        </w:rPr>
        <w:t xml:space="preserve">/ </w:t>
      </w:r>
      <w:r w:rsidR="00BF677B">
        <w:rPr>
          <w:rFonts w:ascii="Verdana"/>
          <w:b/>
          <w:color w:val="1F487C"/>
          <w:sz w:val="32"/>
        </w:rPr>
        <w:t>Superior</w:t>
      </w:r>
      <w:r w:rsidR="009354F2">
        <w:rPr>
          <w:rFonts w:ascii="Verdana"/>
          <w:b/>
          <w:color w:val="1F487C"/>
          <w:sz w:val="32"/>
        </w:rPr>
        <w:t xml:space="preserve"> Ranger District</w:t>
      </w:r>
    </w:p>
    <w:p w14:paraId="057FCDFE" w14:textId="71CD2B55" w:rsidR="000C081D" w:rsidRDefault="00B16F0F">
      <w:pPr>
        <w:spacing w:before="116"/>
        <w:ind w:left="2756" w:right="2778"/>
        <w:jc w:val="center"/>
        <w:rPr>
          <w:rFonts w:ascii="Verdana"/>
          <w:sz w:val="20"/>
        </w:rPr>
      </w:pPr>
      <w:bookmarkStart w:id="1" w:name="Duty_Location:_Missoula,_MT"/>
      <w:bookmarkStart w:id="2" w:name="Submit_outreach_response_by:_COB_July_23"/>
      <w:bookmarkEnd w:id="1"/>
      <w:bookmarkEnd w:id="2"/>
      <w:r>
        <w:rPr>
          <w:rFonts w:ascii="Verdana"/>
          <w:b/>
          <w:color w:val="C00000"/>
          <w:sz w:val="20"/>
        </w:rPr>
        <w:t xml:space="preserve">Duty Location: </w:t>
      </w:r>
      <w:r w:rsidR="00BF677B">
        <w:rPr>
          <w:rFonts w:ascii="Verdana"/>
          <w:sz w:val="20"/>
        </w:rPr>
        <w:t>Superior</w:t>
      </w:r>
      <w:r>
        <w:rPr>
          <w:rFonts w:ascii="Verdana"/>
          <w:sz w:val="20"/>
        </w:rPr>
        <w:t>, MT</w:t>
      </w:r>
    </w:p>
    <w:p w14:paraId="130E3509" w14:textId="377B5EE9" w:rsidR="000C081D" w:rsidRDefault="00B16F0F">
      <w:pPr>
        <w:spacing w:before="59"/>
        <w:ind w:left="2756" w:right="2776"/>
        <w:jc w:val="center"/>
        <w:rPr>
          <w:rFonts w:ascii="Verdana"/>
          <w:b/>
          <w:sz w:val="20"/>
        </w:rPr>
      </w:pPr>
      <w:r>
        <w:rPr>
          <w:rFonts w:ascii="Verdana"/>
          <w:b/>
          <w:color w:val="C00000"/>
          <w:sz w:val="20"/>
        </w:rPr>
        <w:t xml:space="preserve">Submit outreach response by: </w:t>
      </w:r>
      <w:r>
        <w:rPr>
          <w:rFonts w:ascii="Verdana"/>
          <w:b/>
          <w:color w:val="C00000"/>
          <w:sz w:val="20"/>
          <w:u w:val="thick" w:color="C00000"/>
        </w:rPr>
        <w:t xml:space="preserve">COB </w:t>
      </w:r>
      <w:r w:rsidR="00BF677B">
        <w:rPr>
          <w:rFonts w:ascii="Verdana"/>
          <w:b/>
          <w:color w:val="C00000"/>
          <w:sz w:val="20"/>
          <w:u w:val="thick" w:color="C00000"/>
        </w:rPr>
        <w:t>June 6, 2022</w:t>
      </w:r>
    </w:p>
    <w:p w14:paraId="231550BF" w14:textId="77777777" w:rsidR="000C081D" w:rsidRDefault="000C081D">
      <w:pPr>
        <w:pStyle w:val="BodyText"/>
        <w:rPr>
          <w:rFonts w:ascii="Verdana"/>
          <w:b/>
          <w:sz w:val="20"/>
        </w:rPr>
      </w:pPr>
    </w:p>
    <w:p w14:paraId="03C764E4" w14:textId="77777777" w:rsidR="000C081D" w:rsidRDefault="000C081D">
      <w:pPr>
        <w:pStyle w:val="BodyText"/>
        <w:rPr>
          <w:rFonts w:ascii="Verdana"/>
          <w:b/>
          <w:sz w:val="20"/>
        </w:rPr>
      </w:pPr>
    </w:p>
    <w:p w14:paraId="13762678" w14:textId="77777777" w:rsidR="000C081D" w:rsidRDefault="000C081D">
      <w:pPr>
        <w:pStyle w:val="BodyText"/>
        <w:spacing w:before="2"/>
        <w:rPr>
          <w:rFonts w:ascii="Verdana"/>
          <w:b/>
          <w:sz w:val="16"/>
        </w:rPr>
      </w:pPr>
    </w:p>
    <w:p w14:paraId="7712E0A8" w14:textId="251F098E" w:rsidR="00D61842" w:rsidRPr="00D61842" w:rsidRDefault="00B16F0F" w:rsidP="00D61842">
      <w:pPr>
        <w:rPr>
          <w:rFonts w:asciiTheme="minorHAnsi" w:hAnsiTheme="minorHAnsi" w:cstheme="minorHAnsi"/>
        </w:rPr>
      </w:pPr>
      <w:r w:rsidRPr="009354F2">
        <w:rPr>
          <w:rFonts w:asciiTheme="minorHAnsi" w:hAnsiTheme="minorHAnsi" w:cstheme="minorHAnsi"/>
          <w:b/>
          <w:color w:val="C00000"/>
        </w:rPr>
        <w:t xml:space="preserve">Introduction: </w:t>
      </w:r>
      <w:r w:rsidRPr="009354F2">
        <w:rPr>
          <w:rFonts w:asciiTheme="minorHAnsi" w:hAnsiTheme="minorHAnsi" w:cstheme="minorHAnsi"/>
        </w:rPr>
        <w:t xml:space="preserve">The Lolo National Forest is looking for a dynamic and enthusiastic individual with excellent planning, </w:t>
      </w:r>
      <w:proofErr w:type="gramStart"/>
      <w:r w:rsidRPr="009354F2">
        <w:rPr>
          <w:rFonts w:asciiTheme="minorHAnsi" w:hAnsiTheme="minorHAnsi" w:cstheme="minorHAnsi"/>
        </w:rPr>
        <w:t>communication</w:t>
      </w:r>
      <w:proofErr w:type="gramEnd"/>
      <w:r w:rsidRPr="009354F2">
        <w:rPr>
          <w:rFonts w:asciiTheme="minorHAnsi" w:hAnsiTheme="minorHAnsi" w:cstheme="minorHAnsi"/>
        </w:rPr>
        <w:t xml:space="preserve"> and program skills to serve as the </w:t>
      </w:r>
      <w:r w:rsidR="00F47E27">
        <w:rPr>
          <w:rFonts w:asciiTheme="minorHAnsi" w:hAnsiTheme="minorHAnsi" w:cstheme="minorHAnsi"/>
        </w:rPr>
        <w:t>Superior</w:t>
      </w:r>
      <w:r w:rsidR="00204EB4">
        <w:rPr>
          <w:rFonts w:asciiTheme="minorHAnsi" w:hAnsiTheme="minorHAnsi" w:cstheme="minorHAnsi"/>
        </w:rPr>
        <w:t xml:space="preserve"> District Ranger</w:t>
      </w:r>
      <w:r w:rsidR="00797F59" w:rsidRPr="009354F2">
        <w:rPr>
          <w:rFonts w:asciiTheme="minorHAnsi" w:hAnsiTheme="minorHAnsi" w:cstheme="minorHAnsi"/>
        </w:rPr>
        <w:t>.</w:t>
      </w:r>
      <w:r w:rsidRPr="009354F2">
        <w:rPr>
          <w:rFonts w:asciiTheme="minorHAnsi" w:hAnsiTheme="minorHAnsi" w:cstheme="minorHAnsi"/>
        </w:rPr>
        <w:t xml:space="preserve"> </w:t>
      </w:r>
      <w:r w:rsidR="00D61842" w:rsidRPr="00D61842">
        <w:rPr>
          <w:rFonts w:asciiTheme="minorHAnsi" w:hAnsiTheme="minorHAnsi" w:cstheme="minorHAnsi"/>
        </w:rPr>
        <w:t xml:space="preserve">This position serves as a District Ranger with responsibility for the management of the resources, goods, and services of a designated area on a National Forest.  Directly responsible for the development, production, conservation, and utilization of the natural resources of forests and associated lands of the </w:t>
      </w:r>
      <w:proofErr w:type="gramStart"/>
      <w:r w:rsidR="00D61842" w:rsidRPr="00D61842">
        <w:rPr>
          <w:rFonts w:asciiTheme="minorHAnsi" w:hAnsiTheme="minorHAnsi" w:cstheme="minorHAnsi"/>
        </w:rPr>
        <w:t>District</w:t>
      </w:r>
      <w:proofErr w:type="gramEnd"/>
      <w:r w:rsidR="00D61842" w:rsidRPr="00D61842">
        <w:rPr>
          <w:rFonts w:asciiTheme="minorHAnsi" w:hAnsiTheme="minorHAnsi" w:cstheme="minorHAnsi"/>
        </w:rPr>
        <w:t>; and the inventory, planning, evaluation, and management of each forest resource including timber, soil, land, water, wildlife and fish habitat, minerals, forage, wilderness and visual areas, and outdoor recreation.</w:t>
      </w:r>
    </w:p>
    <w:p w14:paraId="0E766787" w14:textId="2A419328" w:rsidR="009354F2" w:rsidRPr="00D61842" w:rsidRDefault="00B16F0F" w:rsidP="00D61842">
      <w:pPr>
        <w:pStyle w:val="BodyText"/>
        <w:spacing w:before="92"/>
        <w:ind w:right="568"/>
        <w:rPr>
          <w:rFonts w:asciiTheme="minorHAnsi" w:hAnsiTheme="minorHAnsi" w:cstheme="minorHAnsi"/>
          <w:sz w:val="22"/>
          <w:szCs w:val="22"/>
        </w:rPr>
      </w:pPr>
      <w:r w:rsidRPr="00D61842">
        <w:rPr>
          <w:rFonts w:asciiTheme="minorHAnsi" w:hAnsiTheme="minorHAnsi" w:cstheme="minorHAnsi"/>
          <w:b/>
          <w:color w:val="C00000"/>
          <w:sz w:val="22"/>
          <w:szCs w:val="22"/>
        </w:rPr>
        <w:t>Position:</w:t>
      </w:r>
      <w:r w:rsidR="00D92C08" w:rsidRPr="00D61842">
        <w:rPr>
          <w:rFonts w:asciiTheme="minorHAnsi" w:hAnsiTheme="minorHAnsi" w:cstheme="minorHAnsi"/>
          <w:sz w:val="22"/>
          <w:szCs w:val="22"/>
        </w:rPr>
        <w:t xml:space="preserve"> </w:t>
      </w:r>
      <w:r w:rsidR="009354F2" w:rsidRPr="00D61842">
        <w:rPr>
          <w:rFonts w:asciiTheme="minorHAnsi" w:hAnsiTheme="minorHAnsi" w:cstheme="minorHAnsi"/>
          <w:sz w:val="22"/>
          <w:szCs w:val="22"/>
        </w:rPr>
        <w:t xml:space="preserve">Serves as a key member of the Forest Management Team to formulate plans, policies, and objectives for the Forest.  Provides recommendations and information to the Forest Supervisor concerning important programs within the </w:t>
      </w:r>
      <w:proofErr w:type="gramStart"/>
      <w:r w:rsidR="009354F2" w:rsidRPr="00D61842">
        <w:rPr>
          <w:rFonts w:asciiTheme="minorHAnsi" w:hAnsiTheme="minorHAnsi" w:cstheme="minorHAnsi"/>
          <w:sz w:val="22"/>
          <w:szCs w:val="22"/>
        </w:rPr>
        <w:t>District</w:t>
      </w:r>
      <w:proofErr w:type="gramEnd"/>
      <w:r w:rsidR="009354F2" w:rsidRPr="00D61842">
        <w:rPr>
          <w:rFonts w:asciiTheme="minorHAnsi" w:hAnsiTheme="minorHAnsi" w:cstheme="minorHAnsi"/>
          <w:sz w:val="22"/>
          <w:szCs w:val="22"/>
        </w:rPr>
        <w:t xml:space="preserve"> in such areas as budget and personnel resources, timber, recreation, fire, wildlife, visual and wilderness management, range, lands and minerals, law enforcement, forage, watershed, pest management and interrelated social, economic, and political considerations.  Makes recommendations and provides information concerning dependent communities and industry.  Informs and justifies to the Forest Supervisor the implementation and execution the </w:t>
      </w:r>
      <w:proofErr w:type="gramStart"/>
      <w:r w:rsidR="009354F2" w:rsidRPr="00D61842">
        <w:rPr>
          <w:rFonts w:asciiTheme="minorHAnsi" w:hAnsiTheme="minorHAnsi" w:cstheme="minorHAnsi"/>
          <w:sz w:val="22"/>
          <w:szCs w:val="22"/>
        </w:rPr>
        <w:t>District's</w:t>
      </w:r>
      <w:proofErr w:type="gramEnd"/>
      <w:r w:rsidR="009354F2" w:rsidRPr="00D61842">
        <w:rPr>
          <w:rFonts w:asciiTheme="minorHAnsi" w:hAnsiTheme="minorHAnsi" w:cstheme="minorHAnsi"/>
          <w:sz w:val="22"/>
          <w:szCs w:val="22"/>
        </w:rPr>
        <w:t xml:space="preserve"> portion of the Forest Plan.  Recommends amendments as necessary. </w:t>
      </w:r>
    </w:p>
    <w:p w14:paraId="6F6E5445" w14:textId="77777777" w:rsidR="009354F2" w:rsidRPr="00D61842" w:rsidRDefault="009354F2" w:rsidP="009354F2">
      <w:pPr>
        <w:rPr>
          <w:rFonts w:asciiTheme="minorHAnsi" w:hAnsiTheme="minorHAnsi" w:cstheme="minorHAnsi"/>
        </w:rPr>
      </w:pPr>
    </w:p>
    <w:p w14:paraId="76A3DE0A" w14:textId="77777777" w:rsidR="009354F2" w:rsidRPr="00D61842" w:rsidRDefault="009354F2" w:rsidP="009354F2">
      <w:pPr>
        <w:rPr>
          <w:rFonts w:asciiTheme="minorHAnsi" w:hAnsiTheme="minorHAnsi" w:cstheme="minorHAnsi"/>
        </w:rPr>
      </w:pPr>
      <w:r w:rsidRPr="00D61842">
        <w:rPr>
          <w:rFonts w:asciiTheme="minorHAnsi" w:hAnsiTheme="minorHAnsi" w:cstheme="minorHAnsi"/>
        </w:rPr>
        <w:t xml:space="preserve">Implements and executes the Forest Plan.  Responsible for the quality, quantity, and coordination of all work performed on the </w:t>
      </w:r>
      <w:proofErr w:type="gramStart"/>
      <w:r w:rsidRPr="00D61842">
        <w:rPr>
          <w:rFonts w:asciiTheme="minorHAnsi" w:hAnsiTheme="minorHAnsi" w:cstheme="minorHAnsi"/>
        </w:rPr>
        <w:t>District</w:t>
      </w:r>
      <w:proofErr w:type="gramEnd"/>
      <w:r w:rsidRPr="00D61842">
        <w:rPr>
          <w:rFonts w:asciiTheme="minorHAnsi" w:hAnsiTheme="minorHAnsi" w:cstheme="minorHAnsi"/>
        </w:rPr>
        <w:t xml:space="preserve">.  Directs the activities of subordinate programs to ensure Forest Plan requirements and goals are accomplished.  Maintains awareness of new technological developments in forestry.  Oversees study projects to develop guidelines, </w:t>
      </w:r>
      <w:proofErr w:type="gramStart"/>
      <w:r w:rsidRPr="00D61842">
        <w:rPr>
          <w:rFonts w:asciiTheme="minorHAnsi" w:hAnsiTheme="minorHAnsi" w:cstheme="minorHAnsi"/>
        </w:rPr>
        <w:t>standards</w:t>
      </w:r>
      <w:proofErr w:type="gramEnd"/>
      <w:r w:rsidRPr="00D61842">
        <w:rPr>
          <w:rFonts w:asciiTheme="minorHAnsi" w:hAnsiTheme="minorHAnsi" w:cstheme="minorHAnsi"/>
        </w:rPr>
        <w:t xml:space="preserve"> and procedures for analyzing public needs, demands, and resource capabilities.  Oversees preparation of draft environmental impact statements including identification of goals and plan of action.  Supervises the development of alternative land-use strategies; forecasts the benefits and consequences.</w:t>
      </w:r>
    </w:p>
    <w:p w14:paraId="078A12F5" w14:textId="77777777" w:rsidR="009354F2" w:rsidRPr="00D61842" w:rsidRDefault="009354F2" w:rsidP="009354F2">
      <w:pPr>
        <w:rPr>
          <w:rFonts w:asciiTheme="minorHAnsi" w:hAnsiTheme="minorHAnsi" w:cstheme="minorHAnsi"/>
        </w:rPr>
      </w:pPr>
    </w:p>
    <w:p w14:paraId="5705F514" w14:textId="77777777" w:rsidR="009354F2" w:rsidRPr="00D61842" w:rsidRDefault="009354F2" w:rsidP="009354F2">
      <w:pPr>
        <w:rPr>
          <w:rFonts w:asciiTheme="minorHAnsi" w:hAnsiTheme="minorHAnsi" w:cstheme="minorHAnsi"/>
        </w:rPr>
      </w:pPr>
      <w:r w:rsidRPr="00D61842">
        <w:rPr>
          <w:rFonts w:asciiTheme="minorHAnsi" w:hAnsiTheme="minorHAnsi" w:cstheme="minorHAnsi"/>
        </w:rPr>
        <w:t>Makes changes to program or project parameters within delegated authority.  Monitors the intensive multiple use management activities of subordinates considering all federal, state, and local legislation.  Advises on appropriate actions and make decisions. Supervises timber sale appeal cases and all NEPA document preparation documents.</w:t>
      </w:r>
    </w:p>
    <w:p w14:paraId="1A97E353" w14:textId="77777777" w:rsidR="009354F2" w:rsidRPr="00D61842" w:rsidRDefault="009354F2" w:rsidP="009354F2">
      <w:pPr>
        <w:rPr>
          <w:rFonts w:asciiTheme="minorHAnsi" w:hAnsiTheme="minorHAnsi" w:cstheme="minorHAnsi"/>
        </w:rPr>
      </w:pPr>
    </w:p>
    <w:p w14:paraId="100E9BA1" w14:textId="446EEC62" w:rsidR="001A6DDA" w:rsidRPr="00D61842" w:rsidRDefault="009354F2" w:rsidP="001A6DDA">
      <w:pPr>
        <w:spacing w:after="240"/>
        <w:rPr>
          <w:rFonts w:asciiTheme="minorHAnsi" w:hAnsiTheme="minorHAnsi" w:cstheme="minorHAnsi"/>
        </w:rPr>
      </w:pPr>
      <w:r w:rsidRPr="00D61842">
        <w:rPr>
          <w:rFonts w:asciiTheme="minorHAnsi" w:hAnsiTheme="minorHAnsi" w:cstheme="minorHAnsi"/>
        </w:rPr>
        <w:t xml:space="preserve">Coordinates resource management planning activities.  Continuously appraises resources </w:t>
      </w:r>
      <w:proofErr w:type="gramStart"/>
      <w:r w:rsidRPr="00D61842">
        <w:rPr>
          <w:rFonts w:asciiTheme="minorHAnsi" w:hAnsiTheme="minorHAnsi" w:cstheme="minorHAnsi"/>
        </w:rPr>
        <w:t>in light of</w:t>
      </w:r>
      <w:proofErr w:type="gramEnd"/>
      <w:r w:rsidRPr="00D61842">
        <w:rPr>
          <w:rFonts w:asciiTheme="minorHAnsi" w:hAnsiTheme="minorHAnsi" w:cstheme="minorHAnsi"/>
        </w:rPr>
        <w:t xml:space="preserve"> changing economic and public concern factors, range and weather conditions, and fire and disease activity.  Reviews all long range and </w:t>
      </w:r>
      <w:proofErr w:type="gramStart"/>
      <w:r w:rsidRPr="00D61842">
        <w:rPr>
          <w:rFonts w:asciiTheme="minorHAnsi" w:hAnsiTheme="minorHAnsi" w:cstheme="minorHAnsi"/>
        </w:rPr>
        <w:t>short range</w:t>
      </w:r>
      <w:proofErr w:type="gramEnd"/>
      <w:r w:rsidRPr="00D61842">
        <w:rPr>
          <w:rFonts w:asciiTheme="minorHAnsi" w:hAnsiTheme="minorHAnsi" w:cstheme="minorHAnsi"/>
        </w:rPr>
        <w:t xml:space="preserve"> action plans to ensure consistency with strategies and program emphasis in the approved Forest Plan. </w:t>
      </w:r>
    </w:p>
    <w:p w14:paraId="6F239DF0" w14:textId="3F713E95" w:rsidR="009354F2" w:rsidRPr="009354F2" w:rsidRDefault="001A6DDA" w:rsidP="001A6DDA">
      <w:pPr>
        <w:rPr>
          <w:rFonts w:asciiTheme="minorHAnsi" w:hAnsiTheme="minorHAnsi" w:cstheme="minorHAnsi"/>
          <w:sz w:val="24"/>
          <w:szCs w:val="24"/>
        </w:rPr>
      </w:pPr>
      <w:r>
        <w:rPr>
          <w:rFonts w:asciiTheme="minorHAnsi" w:hAnsiTheme="minorHAnsi" w:cstheme="minorHAnsi"/>
          <w:sz w:val="24"/>
          <w:szCs w:val="24"/>
        </w:rPr>
        <w:br w:type="page"/>
      </w:r>
    </w:p>
    <w:p w14:paraId="1B751F12" w14:textId="77777777" w:rsidR="009354F2" w:rsidRPr="009354F2" w:rsidRDefault="009354F2" w:rsidP="009354F2">
      <w:pPr>
        <w:rPr>
          <w:rFonts w:asciiTheme="minorHAnsi" w:hAnsiTheme="minorHAnsi" w:cstheme="minorHAnsi"/>
          <w:sz w:val="24"/>
          <w:szCs w:val="24"/>
        </w:rPr>
      </w:pPr>
      <w:r w:rsidRPr="009354F2">
        <w:rPr>
          <w:rFonts w:asciiTheme="minorHAnsi" w:hAnsiTheme="minorHAnsi" w:cstheme="minorHAnsi"/>
          <w:sz w:val="24"/>
          <w:szCs w:val="24"/>
        </w:rPr>
        <w:lastRenderedPageBreak/>
        <w:t xml:space="preserve">Establishes and maintains cooperative relations with local, county, and State representatives, special interest groups, civic groups, private industry, Tribal government, permittees, and the </w:t>
      </w:r>
      <w:proofErr w:type="gramStart"/>
      <w:r w:rsidRPr="009354F2">
        <w:rPr>
          <w:rFonts w:asciiTheme="minorHAnsi" w:hAnsiTheme="minorHAnsi" w:cstheme="minorHAnsi"/>
          <w:sz w:val="24"/>
          <w:szCs w:val="24"/>
        </w:rPr>
        <w:t>general public</w:t>
      </w:r>
      <w:proofErr w:type="gramEnd"/>
      <w:r w:rsidRPr="009354F2">
        <w:rPr>
          <w:rFonts w:asciiTheme="minorHAnsi" w:hAnsiTheme="minorHAnsi" w:cstheme="minorHAnsi"/>
          <w:sz w:val="24"/>
          <w:szCs w:val="24"/>
        </w:rPr>
        <w:t xml:space="preserve">. Promotes understanding and acceptance for Forest Service program goals and objectives, policies, and regulations.  Stays informed of all current social, political, and economic issues within assigned geographical area and Forest Service wide.  Promotes ecosystem management, ensuring long term productivity and ecologically sustainable goals are implemented, </w:t>
      </w:r>
      <w:proofErr w:type="gramStart"/>
      <w:r w:rsidRPr="009354F2">
        <w:rPr>
          <w:rFonts w:asciiTheme="minorHAnsi" w:hAnsiTheme="minorHAnsi" w:cstheme="minorHAnsi"/>
          <w:sz w:val="24"/>
          <w:szCs w:val="24"/>
        </w:rPr>
        <w:t>maintained</w:t>
      </w:r>
      <w:proofErr w:type="gramEnd"/>
      <w:r w:rsidRPr="009354F2">
        <w:rPr>
          <w:rFonts w:asciiTheme="minorHAnsi" w:hAnsiTheme="minorHAnsi" w:cstheme="minorHAnsi"/>
          <w:sz w:val="24"/>
          <w:szCs w:val="24"/>
        </w:rPr>
        <w:t xml:space="preserve"> and achieved.  Coordinates District resource management with public officials, industry representatives, and citizen groups.  Ensures, through persuasion, negotiations, or similar tactics that such plans are consistent with the </w:t>
      </w:r>
      <w:proofErr w:type="gramStart"/>
      <w:r w:rsidRPr="009354F2">
        <w:rPr>
          <w:rFonts w:asciiTheme="minorHAnsi" w:hAnsiTheme="minorHAnsi" w:cstheme="minorHAnsi"/>
          <w:sz w:val="24"/>
          <w:szCs w:val="24"/>
        </w:rPr>
        <w:t>District's</w:t>
      </w:r>
      <w:proofErr w:type="gramEnd"/>
      <w:r w:rsidRPr="009354F2">
        <w:rPr>
          <w:rFonts w:asciiTheme="minorHAnsi" w:hAnsiTheme="minorHAnsi" w:cstheme="minorHAnsi"/>
          <w:sz w:val="24"/>
          <w:szCs w:val="24"/>
        </w:rPr>
        <w:t xml:space="preserve"> multiple use resource objectives.</w:t>
      </w:r>
    </w:p>
    <w:p w14:paraId="7735B620" w14:textId="77777777" w:rsidR="009354F2" w:rsidRPr="009354F2" w:rsidRDefault="009354F2" w:rsidP="009354F2">
      <w:pPr>
        <w:rPr>
          <w:rFonts w:asciiTheme="minorHAnsi" w:hAnsiTheme="minorHAnsi" w:cstheme="minorHAnsi"/>
          <w:sz w:val="24"/>
          <w:szCs w:val="24"/>
        </w:rPr>
      </w:pPr>
    </w:p>
    <w:p w14:paraId="3D7BA608" w14:textId="4FEF2EB1" w:rsidR="004A2AD4" w:rsidRPr="001A6DDA" w:rsidRDefault="009354F2" w:rsidP="001A6DDA">
      <w:pPr>
        <w:rPr>
          <w:rFonts w:asciiTheme="minorHAnsi" w:hAnsiTheme="minorHAnsi" w:cstheme="minorHAnsi"/>
          <w:sz w:val="24"/>
          <w:szCs w:val="24"/>
        </w:rPr>
      </w:pPr>
      <w:r w:rsidRPr="009354F2">
        <w:rPr>
          <w:rFonts w:asciiTheme="minorHAnsi" w:hAnsiTheme="minorHAnsi" w:cstheme="minorHAnsi"/>
          <w:sz w:val="24"/>
          <w:szCs w:val="24"/>
        </w:rPr>
        <w:t xml:space="preserve">Is responsible for program management, planning, </w:t>
      </w:r>
      <w:proofErr w:type="gramStart"/>
      <w:r w:rsidRPr="009354F2">
        <w:rPr>
          <w:rFonts w:asciiTheme="minorHAnsi" w:hAnsiTheme="minorHAnsi" w:cstheme="minorHAnsi"/>
          <w:sz w:val="24"/>
          <w:szCs w:val="24"/>
        </w:rPr>
        <w:t>budgeting</w:t>
      </w:r>
      <w:proofErr w:type="gramEnd"/>
      <w:r w:rsidRPr="009354F2">
        <w:rPr>
          <w:rFonts w:asciiTheme="minorHAnsi" w:hAnsiTheme="minorHAnsi" w:cstheme="minorHAnsi"/>
          <w:sz w:val="24"/>
          <w:szCs w:val="24"/>
        </w:rPr>
        <w:t xml:space="preserve"> and management information (PBMI) for identifying work force and organizational needs, and district priorities.  Is also responsible for ensuring district expenditures are legal, meet charged-as-worked and congressional intent, and remain within budget limits.</w:t>
      </w:r>
    </w:p>
    <w:p w14:paraId="45BA4263" w14:textId="49E0A8A9" w:rsidR="00294757" w:rsidRDefault="00294757" w:rsidP="00294757">
      <w:pPr>
        <w:rPr>
          <w:rFonts w:ascii="Times New Roman" w:hAnsi="Times New Roman" w:cs="Times New Roman"/>
          <w:color w:val="0000FF"/>
          <w:u w:val="single"/>
        </w:rPr>
      </w:pPr>
    </w:p>
    <w:p w14:paraId="0EEFE3BD" w14:textId="77777777" w:rsidR="00294757" w:rsidRDefault="00294757" w:rsidP="00294757">
      <w:pPr>
        <w:rPr>
          <w:rFonts w:ascii="Times New Roman" w:hAnsi="Times New Roman" w:cs="Times New Roman"/>
          <w:color w:val="0000FF"/>
          <w:u w:val="single"/>
        </w:rPr>
      </w:pPr>
    </w:p>
    <w:p w14:paraId="3CD6571D" w14:textId="1591A191" w:rsidR="004A2AD4" w:rsidRPr="00294757" w:rsidRDefault="004A2AD4" w:rsidP="00294757">
      <w:pPr>
        <w:rPr>
          <w:rFonts w:ascii="Times" w:hAnsi="Times" w:cs="Times"/>
        </w:rPr>
      </w:pPr>
      <w:r w:rsidRPr="009354F2">
        <w:rPr>
          <w:rFonts w:asciiTheme="minorHAnsi" w:hAnsiTheme="minorHAnsi" w:cstheme="minorHAnsi"/>
          <w:color w:val="C00000"/>
        </w:rPr>
        <w:t>How to Apply</w:t>
      </w:r>
    </w:p>
    <w:p w14:paraId="666BCEA7" w14:textId="07211D2F" w:rsidR="004A2AD4" w:rsidRPr="009354F2" w:rsidRDefault="004A2AD4" w:rsidP="00797F59">
      <w:pPr>
        <w:pStyle w:val="BodyText"/>
        <w:spacing w:before="103"/>
        <w:ind w:left="200" w:right="327"/>
        <w:rPr>
          <w:rFonts w:asciiTheme="minorHAnsi" w:hAnsiTheme="minorHAnsi" w:cstheme="minorHAnsi"/>
        </w:rPr>
        <w:sectPr w:rsidR="004A2AD4" w:rsidRPr="009354F2">
          <w:type w:val="continuous"/>
          <w:pgSz w:w="12240" w:h="15840"/>
          <w:pgMar w:top="600" w:right="500" w:bottom="280" w:left="5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9354F2">
        <w:rPr>
          <w:rFonts w:asciiTheme="minorHAnsi" w:hAnsiTheme="minorHAnsi" w:cstheme="minorHAnsi"/>
        </w:rPr>
        <w:t xml:space="preserve">Interested applicants must submit the attached outreach response form to </w:t>
      </w:r>
      <w:hyperlink r:id="rId7" w:history="1">
        <w:r w:rsidRPr="009354F2">
          <w:rPr>
            <w:rStyle w:val="Hyperlink"/>
            <w:rFonts w:asciiTheme="minorHAnsi" w:hAnsiTheme="minorHAnsi" w:cstheme="minorHAnsi"/>
          </w:rPr>
          <w:t>Christina.bailey@usda.gov</w:t>
        </w:r>
      </w:hyperlink>
      <w:r w:rsidRPr="009354F2">
        <w:rPr>
          <w:rFonts w:asciiTheme="minorHAnsi" w:hAnsiTheme="minorHAnsi" w:cstheme="minorHAnsi"/>
          <w:color w:val="007EC2"/>
        </w:rPr>
        <w:t xml:space="preserve"> </w:t>
      </w:r>
      <w:r w:rsidRPr="009354F2">
        <w:rPr>
          <w:rFonts w:asciiTheme="minorHAnsi" w:hAnsiTheme="minorHAnsi" w:cstheme="minorHAnsi"/>
        </w:rPr>
        <w:t xml:space="preserve">by close of business </w:t>
      </w:r>
      <w:r w:rsidR="00BF677B">
        <w:rPr>
          <w:rFonts w:asciiTheme="minorHAnsi" w:hAnsiTheme="minorHAnsi" w:cstheme="minorHAnsi"/>
          <w:b/>
          <w:u w:val="thick"/>
        </w:rPr>
        <w:t>June 6</w:t>
      </w:r>
      <w:r w:rsidRPr="009354F2">
        <w:rPr>
          <w:rFonts w:asciiTheme="minorHAnsi" w:hAnsiTheme="minorHAnsi" w:cstheme="minorHAnsi"/>
          <w:b/>
          <w:u w:val="thick"/>
        </w:rPr>
        <w:t>, 202</w:t>
      </w:r>
      <w:r w:rsidR="00BF677B">
        <w:rPr>
          <w:rFonts w:asciiTheme="minorHAnsi" w:hAnsiTheme="minorHAnsi" w:cstheme="minorHAnsi"/>
          <w:b/>
          <w:u w:val="thick"/>
        </w:rPr>
        <w:t>2</w:t>
      </w:r>
      <w:r w:rsidRPr="009354F2">
        <w:rPr>
          <w:rFonts w:asciiTheme="minorHAnsi" w:hAnsiTheme="minorHAnsi" w:cstheme="minorHAnsi"/>
        </w:rPr>
        <w:t>. Please direct any questions to</w:t>
      </w:r>
      <w:r w:rsidR="00797F59" w:rsidRPr="009354F2">
        <w:rPr>
          <w:rFonts w:asciiTheme="minorHAnsi" w:hAnsiTheme="minorHAnsi" w:cstheme="minorHAnsi"/>
        </w:rPr>
        <w:t xml:space="preserve"> </w:t>
      </w:r>
      <w:r w:rsidR="009354F2" w:rsidRPr="009354F2">
        <w:rPr>
          <w:rFonts w:asciiTheme="minorHAnsi" w:hAnsiTheme="minorHAnsi" w:cstheme="minorHAnsi"/>
        </w:rPr>
        <w:t>Forest Supervisor</w:t>
      </w:r>
      <w:r w:rsidRPr="009354F2">
        <w:rPr>
          <w:rFonts w:asciiTheme="minorHAnsi" w:hAnsiTheme="minorHAnsi" w:cstheme="minorHAnsi"/>
        </w:rPr>
        <w:t>,</w:t>
      </w:r>
      <w:r w:rsidR="009354F2" w:rsidRPr="009354F2">
        <w:rPr>
          <w:rFonts w:asciiTheme="minorHAnsi" w:hAnsiTheme="minorHAnsi" w:cstheme="minorHAnsi"/>
        </w:rPr>
        <w:t xml:space="preserve"> Carolyn Upton</w:t>
      </w:r>
      <w:r w:rsidR="00797F59" w:rsidRPr="009354F2">
        <w:rPr>
          <w:rFonts w:asciiTheme="minorHAnsi" w:hAnsiTheme="minorHAnsi" w:cstheme="minorHAnsi"/>
        </w:rPr>
        <w:t xml:space="preserve"> at </w:t>
      </w:r>
      <w:hyperlink r:id="rId8" w:history="1">
        <w:r w:rsidR="009354F2" w:rsidRPr="009354F2">
          <w:rPr>
            <w:rStyle w:val="Hyperlink"/>
            <w:rFonts w:asciiTheme="minorHAnsi" w:hAnsiTheme="minorHAnsi" w:cstheme="minorHAnsi"/>
          </w:rPr>
          <w:t>Carolyn.Upton@usda.gov</w:t>
        </w:r>
      </w:hyperlink>
      <w:r w:rsidR="009354F2" w:rsidRPr="009354F2">
        <w:rPr>
          <w:rFonts w:asciiTheme="minorHAnsi" w:hAnsiTheme="minorHAnsi" w:cstheme="minorHAnsi"/>
        </w:rPr>
        <w:t xml:space="preserve"> </w:t>
      </w:r>
    </w:p>
    <w:p w14:paraId="50E3C93D" w14:textId="77777777" w:rsidR="004A2AD4" w:rsidRDefault="004A2AD4" w:rsidP="004A2AD4">
      <w:pPr>
        <w:pStyle w:val="BodyText"/>
        <w:spacing w:before="201"/>
        <w:ind w:left="200"/>
      </w:pPr>
    </w:p>
    <w:tbl>
      <w:tblPr>
        <w:tblW w:w="0" w:type="auto"/>
        <w:tblInd w:w="115" w:type="dxa"/>
        <w:tblLayout w:type="fixed"/>
        <w:tblCellMar>
          <w:left w:w="0" w:type="dxa"/>
          <w:right w:w="0" w:type="dxa"/>
        </w:tblCellMar>
        <w:tblLook w:val="01E0" w:firstRow="1" w:lastRow="1" w:firstColumn="1" w:lastColumn="1" w:noHBand="0" w:noVBand="0"/>
      </w:tblPr>
      <w:tblGrid>
        <w:gridCol w:w="2705"/>
        <w:gridCol w:w="5344"/>
      </w:tblGrid>
      <w:tr w:rsidR="000C081D" w14:paraId="3C6CB9F8" w14:textId="77777777">
        <w:trPr>
          <w:trHeight w:val="636"/>
        </w:trPr>
        <w:tc>
          <w:tcPr>
            <w:tcW w:w="2705" w:type="dxa"/>
          </w:tcPr>
          <w:p w14:paraId="4DAC0A91" w14:textId="77777777" w:rsidR="000C081D" w:rsidRDefault="00B16F0F">
            <w:pPr>
              <w:pStyle w:val="TableParagraph"/>
              <w:spacing w:line="247" w:lineRule="exact"/>
              <w:ind w:left="200"/>
              <w:rPr>
                <w:b/>
              </w:rPr>
            </w:pPr>
            <w:r>
              <w:rPr>
                <w:b/>
              </w:rPr>
              <w:t>Reply by:</w:t>
            </w:r>
          </w:p>
          <w:p w14:paraId="5C1E3B9C" w14:textId="1EA47601" w:rsidR="000C081D" w:rsidRDefault="00BF677B">
            <w:pPr>
              <w:pStyle w:val="TableParagraph"/>
              <w:spacing w:before="2"/>
              <w:ind w:left="200"/>
              <w:rPr>
                <w:b/>
                <w:sz w:val="24"/>
              </w:rPr>
            </w:pPr>
            <w:r>
              <w:rPr>
                <w:b/>
                <w:color w:val="FF0000"/>
                <w:sz w:val="24"/>
                <w:u w:val="thick" w:color="FF0000"/>
              </w:rPr>
              <w:t>June 6</w:t>
            </w:r>
            <w:r w:rsidR="00B16F0F">
              <w:rPr>
                <w:b/>
                <w:color w:val="FF0000"/>
                <w:sz w:val="24"/>
                <w:u w:val="thick" w:color="FF0000"/>
              </w:rPr>
              <w:t>, 20</w:t>
            </w:r>
            <w:r w:rsidR="00D92C08">
              <w:rPr>
                <w:b/>
                <w:color w:val="FF0000"/>
                <w:sz w:val="24"/>
                <w:u w:val="thick" w:color="FF0000"/>
              </w:rPr>
              <w:t>2</w:t>
            </w:r>
            <w:r>
              <w:rPr>
                <w:b/>
                <w:color w:val="FF0000"/>
                <w:sz w:val="24"/>
                <w:u w:val="thick" w:color="FF0000"/>
              </w:rPr>
              <w:t>2</w:t>
            </w:r>
          </w:p>
        </w:tc>
        <w:tc>
          <w:tcPr>
            <w:tcW w:w="5344" w:type="dxa"/>
          </w:tcPr>
          <w:p w14:paraId="0EE1AED6" w14:textId="77777777" w:rsidR="000C081D" w:rsidRDefault="00B16F0F">
            <w:pPr>
              <w:pStyle w:val="TableParagraph"/>
              <w:spacing w:line="314" w:lineRule="exact"/>
              <w:ind w:left="1002" w:right="174"/>
              <w:jc w:val="center"/>
              <w:rPr>
                <w:b/>
                <w:sz w:val="28"/>
              </w:rPr>
            </w:pPr>
            <w:r>
              <w:rPr>
                <w:b/>
                <w:sz w:val="28"/>
              </w:rPr>
              <w:t>LOLO NATIONAL FOREST</w:t>
            </w:r>
          </w:p>
          <w:p w14:paraId="02FCEF15" w14:textId="77777777" w:rsidR="000C081D" w:rsidRDefault="00B16F0F">
            <w:pPr>
              <w:pStyle w:val="TableParagraph"/>
              <w:spacing w:line="302" w:lineRule="exact"/>
              <w:ind w:left="1002" w:right="179"/>
              <w:jc w:val="center"/>
              <w:rPr>
                <w:b/>
                <w:sz w:val="28"/>
              </w:rPr>
            </w:pPr>
            <w:r>
              <w:rPr>
                <w:b/>
                <w:sz w:val="28"/>
              </w:rPr>
              <w:t>OUTREACH RESPONSE FORM</w:t>
            </w:r>
          </w:p>
        </w:tc>
      </w:tr>
    </w:tbl>
    <w:p w14:paraId="3227218F" w14:textId="77777777" w:rsidR="000C081D" w:rsidRDefault="000C081D">
      <w:pPr>
        <w:pStyle w:val="BodyText"/>
        <w:spacing w:before="10"/>
        <w:rPr>
          <w:sz w:val="10"/>
        </w:rPr>
      </w:pPr>
    </w:p>
    <w:p w14:paraId="223F39DA" w14:textId="77777777" w:rsidR="000C081D" w:rsidRDefault="00B16F0F">
      <w:pPr>
        <w:spacing w:before="93"/>
        <w:ind w:left="372" w:right="393"/>
        <w:jc w:val="center"/>
        <w:rPr>
          <w:b/>
          <w:sz w:val="20"/>
        </w:rPr>
      </w:pPr>
      <w:r>
        <w:rPr>
          <w:b/>
          <w:color w:val="0000FF"/>
          <w:sz w:val="20"/>
        </w:rPr>
        <w:t>To complete form, use tab key to move between fields (</w:t>
      </w:r>
      <w:r>
        <w:rPr>
          <w:b/>
          <w:color w:val="7E7E7E"/>
          <w:sz w:val="20"/>
        </w:rPr>
        <w:t>gray blocks</w:t>
      </w:r>
      <w:r>
        <w:rPr>
          <w:b/>
          <w:color w:val="0000FF"/>
          <w:sz w:val="20"/>
        </w:rPr>
        <w:t>), or left click on any field. Entries in check box fields are made by a single click to select or unselect. Type entries in other fields.</w:t>
      </w:r>
    </w:p>
    <w:p w14:paraId="6E9B1DEF" w14:textId="77777777" w:rsidR="000C081D" w:rsidRDefault="000C081D">
      <w:pPr>
        <w:pStyle w:val="BodyText"/>
        <w:rPr>
          <w:b/>
          <w:sz w:val="22"/>
        </w:rPr>
      </w:pPr>
    </w:p>
    <w:p w14:paraId="4FD84D70" w14:textId="4C218F0A" w:rsidR="000C081D" w:rsidRDefault="00670CC9">
      <w:pPr>
        <w:ind w:left="2756" w:right="2773"/>
        <w:jc w:val="center"/>
        <w:rPr>
          <w:b/>
        </w:rPr>
      </w:pPr>
      <w:r>
        <w:rPr>
          <w:noProof/>
          <w:lang w:bidi="ar-SA"/>
        </w:rPr>
        <mc:AlternateContent>
          <mc:Choice Requires="wps">
            <w:drawing>
              <wp:anchor distT="0" distB="0" distL="114300" distR="114300" simplePos="0" relativeHeight="251217920" behindDoc="1" locked="0" layoutInCell="1" allowOverlap="1" wp14:anchorId="08D76E23" wp14:editId="6FA29B02">
                <wp:simplePos x="0" y="0"/>
                <wp:positionH relativeFrom="page">
                  <wp:posOffset>2983865</wp:posOffset>
                </wp:positionH>
                <wp:positionV relativeFrom="paragraph">
                  <wp:posOffset>2668270</wp:posOffset>
                </wp:positionV>
                <wp:extent cx="117475" cy="117475"/>
                <wp:effectExtent l="0" t="0" r="0" b="0"/>
                <wp:wrapNone/>
                <wp:docPr id="25"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F091D" id="Rectangle 24" o:spid="_x0000_s1026" style="position:absolute;margin-left:234.95pt;margin-top:210.1pt;width:9.25pt;height:9.25pt;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" filled="f" strokecolor="blue" strokeweight=".72pt">
                <w10:wrap anchorx="page"/>
              </v:rect>
            </w:pict>
          </mc:Fallback>
        </mc:AlternateContent>
      </w:r>
      <w:r>
        <w:rPr>
          <w:noProof/>
          <w:lang w:bidi="ar-SA"/>
        </w:rPr>
        <mc:AlternateContent>
          <mc:Choice Requires="wps">
            <w:drawing>
              <wp:anchor distT="0" distB="0" distL="114300" distR="114300" simplePos="0" relativeHeight="251218944" behindDoc="1" locked="0" layoutInCell="1" allowOverlap="1" wp14:anchorId="4BA8ED36" wp14:editId="7D226563">
                <wp:simplePos x="0" y="0"/>
                <wp:positionH relativeFrom="page">
                  <wp:posOffset>4174490</wp:posOffset>
                </wp:positionH>
                <wp:positionV relativeFrom="paragraph">
                  <wp:posOffset>2668270</wp:posOffset>
                </wp:positionV>
                <wp:extent cx="117475" cy="117475"/>
                <wp:effectExtent l="0" t="0" r="0" b="0"/>
                <wp:wrapNone/>
                <wp:docPr id="24"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03829" id="Rectangle 23" o:spid="_x0000_s1026" style="position:absolute;margin-left:328.7pt;margin-top:210.1pt;width:9.25pt;height:9.25pt;z-index:-25209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" filled="f" strokecolor="blue" strokeweight=".72pt">
                <w10:wrap anchorx="page"/>
              </v:rect>
            </w:pict>
          </mc:Fallback>
        </mc:AlternateContent>
      </w:r>
      <w:r>
        <w:rPr>
          <w:noProof/>
          <w:lang w:bidi="ar-SA"/>
        </w:rPr>
        <mc:AlternateContent>
          <mc:Choice Requires="wps">
            <w:drawing>
              <wp:anchor distT="0" distB="0" distL="114300" distR="114300" simplePos="0" relativeHeight="251219968" behindDoc="1" locked="0" layoutInCell="1" allowOverlap="1" wp14:anchorId="2AA108CF" wp14:editId="694FFB3F">
                <wp:simplePos x="0" y="0"/>
                <wp:positionH relativeFrom="page">
                  <wp:posOffset>5125085</wp:posOffset>
                </wp:positionH>
                <wp:positionV relativeFrom="paragraph">
                  <wp:posOffset>2668270</wp:posOffset>
                </wp:positionV>
                <wp:extent cx="117475" cy="117475"/>
                <wp:effectExtent l="0" t="0" r="0" b="0"/>
                <wp:wrapNone/>
                <wp:docPr id="23"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9E2EE" id="Rectangle 22" o:spid="_x0000_s1026" style="position:absolute;margin-left:403.55pt;margin-top:210.1pt;width:9.25pt;height:9.25pt;z-index:-25209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" filled="f" strokecolor="blue" strokeweight=".72pt">
                <w10:wrap anchorx="page"/>
              </v:rect>
            </w:pict>
          </mc:Fallback>
        </mc:AlternateContent>
      </w:r>
      <w:r w:rsidR="00B16F0F">
        <w:rPr>
          <w:b/>
        </w:rPr>
        <w:t>Position Identification</w:t>
      </w:r>
    </w:p>
    <w:p w14:paraId="381FA604" w14:textId="77777777" w:rsidR="000C081D" w:rsidRDefault="000C081D">
      <w:pPr>
        <w:pStyle w:val="BodyText"/>
        <w:spacing w:before="4"/>
        <w:rPr>
          <w:b/>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09"/>
        <w:gridCol w:w="105"/>
        <w:gridCol w:w="783"/>
        <w:gridCol w:w="2595"/>
        <w:gridCol w:w="146"/>
        <w:gridCol w:w="235"/>
        <w:gridCol w:w="5484"/>
      </w:tblGrid>
      <w:tr w:rsidR="000C081D" w14:paraId="724D999F" w14:textId="77777777">
        <w:trPr>
          <w:trHeight w:val="350"/>
        </w:trPr>
        <w:tc>
          <w:tcPr>
            <w:tcW w:w="1544" w:type="dxa"/>
            <w:gridSpan w:val="3"/>
          </w:tcPr>
          <w:p w14:paraId="3130C99C" w14:textId="77777777" w:rsidR="000C081D" w:rsidRDefault="00B16F0F">
            <w:pPr>
              <w:pStyle w:val="TableParagraph"/>
              <w:spacing w:line="229" w:lineRule="exact"/>
              <w:rPr>
                <w:b/>
                <w:sz w:val="20"/>
              </w:rPr>
            </w:pPr>
            <w:r>
              <w:rPr>
                <w:b/>
                <w:sz w:val="20"/>
              </w:rPr>
              <w:t>Position Title:</w:t>
            </w:r>
          </w:p>
        </w:tc>
        <w:tc>
          <w:tcPr>
            <w:tcW w:w="9243" w:type="dxa"/>
            <w:gridSpan w:val="5"/>
          </w:tcPr>
          <w:p w14:paraId="37B33D90" w14:textId="5F192B9A" w:rsidR="000C081D" w:rsidRDefault="009354F2">
            <w:pPr>
              <w:pStyle w:val="TableParagraph"/>
              <w:spacing w:line="229" w:lineRule="exact"/>
              <w:ind w:left="109"/>
              <w:rPr>
                <w:b/>
                <w:sz w:val="20"/>
              </w:rPr>
            </w:pPr>
            <w:r>
              <w:rPr>
                <w:b/>
                <w:color w:val="0066FF"/>
                <w:sz w:val="20"/>
              </w:rPr>
              <w:t>District Ranger</w:t>
            </w:r>
          </w:p>
        </w:tc>
      </w:tr>
      <w:tr w:rsidR="000C081D" w14:paraId="05C5DDED" w14:textId="77777777">
        <w:trPr>
          <w:trHeight w:val="350"/>
        </w:trPr>
        <w:tc>
          <w:tcPr>
            <w:tcW w:w="1544" w:type="dxa"/>
            <w:gridSpan w:val="3"/>
          </w:tcPr>
          <w:p w14:paraId="260B6093" w14:textId="77777777" w:rsidR="000C081D" w:rsidRDefault="00B16F0F">
            <w:pPr>
              <w:pStyle w:val="TableParagraph"/>
              <w:spacing w:line="229" w:lineRule="exact"/>
              <w:rPr>
                <w:b/>
                <w:sz w:val="20"/>
              </w:rPr>
            </w:pPr>
            <w:r>
              <w:rPr>
                <w:b/>
                <w:sz w:val="20"/>
              </w:rPr>
              <w:t>Series/Grade:</w:t>
            </w:r>
          </w:p>
        </w:tc>
        <w:tc>
          <w:tcPr>
            <w:tcW w:w="9243" w:type="dxa"/>
            <w:gridSpan w:val="5"/>
          </w:tcPr>
          <w:p w14:paraId="1D84ABF7" w14:textId="44280027" w:rsidR="000C081D" w:rsidRDefault="00B16F0F">
            <w:pPr>
              <w:pStyle w:val="TableParagraph"/>
              <w:spacing w:line="229" w:lineRule="exact"/>
              <w:ind w:left="109"/>
              <w:rPr>
                <w:b/>
                <w:sz w:val="20"/>
              </w:rPr>
            </w:pPr>
            <w:r>
              <w:rPr>
                <w:b/>
                <w:color w:val="0066FF"/>
                <w:sz w:val="20"/>
              </w:rPr>
              <w:t xml:space="preserve">GS </w:t>
            </w:r>
            <w:r w:rsidR="009354F2">
              <w:rPr>
                <w:b/>
                <w:color w:val="0066FF"/>
                <w:sz w:val="20"/>
              </w:rPr>
              <w:t>0340-</w:t>
            </w:r>
            <w:r w:rsidR="00BF677B">
              <w:rPr>
                <w:b/>
                <w:color w:val="0066FF"/>
                <w:sz w:val="20"/>
              </w:rPr>
              <w:t>12/</w:t>
            </w:r>
            <w:r w:rsidR="009354F2">
              <w:rPr>
                <w:b/>
                <w:color w:val="0066FF"/>
                <w:sz w:val="20"/>
              </w:rPr>
              <w:t>13</w:t>
            </w:r>
          </w:p>
        </w:tc>
      </w:tr>
      <w:tr w:rsidR="000C081D" w14:paraId="5FC71785" w14:textId="77777777">
        <w:trPr>
          <w:trHeight w:val="580"/>
        </w:trPr>
        <w:tc>
          <w:tcPr>
            <w:tcW w:w="1544" w:type="dxa"/>
            <w:gridSpan w:val="3"/>
          </w:tcPr>
          <w:p w14:paraId="12DF939C" w14:textId="77777777" w:rsidR="000C081D" w:rsidRDefault="00B16F0F">
            <w:pPr>
              <w:pStyle w:val="TableParagraph"/>
              <w:ind w:right="147"/>
              <w:rPr>
                <w:b/>
                <w:sz w:val="20"/>
              </w:rPr>
            </w:pPr>
            <w:r>
              <w:rPr>
                <w:b/>
                <w:sz w:val="20"/>
              </w:rPr>
              <w:t xml:space="preserve">Duty </w:t>
            </w:r>
            <w:r>
              <w:rPr>
                <w:b/>
                <w:w w:val="95"/>
                <w:sz w:val="20"/>
              </w:rPr>
              <w:t>Location:</w:t>
            </w:r>
          </w:p>
        </w:tc>
        <w:tc>
          <w:tcPr>
            <w:tcW w:w="9243" w:type="dxa"/>
            <w:gridSpan w:val="5"/>
          </w:tcPr>
          <w:p w14:paraId="262E783A" w14:textId="49B80F26" w:rsidR="000C081D" w:rsidRDefault="00BF677B">
            <w:pPr>
              <w:pStyle w:val="TableParagraph"/>
              <w:spacing w:before="114"/>
              <w:ind w:left="109"/>
              <w:rPr>
                <w:b/>
                <w:sz w:val="20"/>
              </w:rPr>
            </w:pPr>
            <w:r>
              <w:rPr>
                <w:b/>
                <w:color w:val="0066FF"/>
                <w:sz w:val="20"/>
              </w:rPr>
              <w:t>Superior</w:t>
            </w:r>
            <w:r w:rsidR="00B16F0F">
              <w:rPr>
                <w:b/>
                <w:color w:val="0066FF"/>
                <w:sz w:val="20"/>
              </w:rPr>
              <w:t>, MT</w:t>
            </w:r>
          </w:p>
        </w:tc>
      </w:tr>
      <w:tr w:rsidR="000C081D" w14:paraId="2CFD1B70" w14:textId="77777777">
        <w:trPr>
          <w:trHeight w:val="484"/>
        </w:trPr>
        <w:tc>
          <w:tcPr>
            <w:tcW w:w="10787" w:type="dxa"/>
            <w:gridSpan w:val="8"/>
            <w:shd w:val="clear" w:color="auto" w:fill="D9D9D9"/>
          </w:tcPr>
          <w:p w14:paraId="73DE29F9" w14:textId="77777777" w:rsidR="000C081D" w:rsidRDefault="00B16F0F">
            <w:pPr>
              <w:pStyle w:val="TableParagraph"/>
              <w:spacing w:before="126"/>
              <w:ind w:left="4338" w:right="4331"/>
              <w:jc w:val="center"/>
              <w:rPr>
                <w:b/>
                <w:sz w:val="20"/>
              </w:rPr>
            </w:pPr>
            <w:r>
              <w:rPr>
                <w:b/>
                <w:sz w:val="20"/>
              </w:rPr>
              <w:t>Applicant Information</w:t>
            </w:r>
          </w:p>
        </w:tc>
      </w:tr>
      <w:tr w:rsidR="000C081D" w14:paraId="10A9F9BA" w14:textId="77777777">
        <w:trPr>
          <w:trHeight w:val="580"/>
        </w:trPr>
        <w:tc>
          <w:tcPr>
            <w:tcW w:w="4922" w:type="dxa"/>
            <w:gridSpan w:val="5"/>
          </w:tcPr>
          <w:p w14:paraId="05125369" w14:textId="2F17256C" w:rsidR="000C081D" w:rsidRDefault="00B16F0F">
            <w:pPr>
              <w:pStyle w:val="TableParagraph"/>
              <w:tabs>
                <w:tab w:val="left" w:pos="955"/>
              </w:tabs>
              <w:spacing w:before="104"/>
              <w:rPr>
                <w:sz w:val="20"/>
              </w:rPr>
            </w:pPr>
            <w:r>
              <w:rPr>
                <w:b/>
                <w:sz w:val="20"/>
              </w:rPr>
              <w:t>Name:</w:t>
            </w:r>
            <w:r>
              <w:rPr>
                <w:b/>
                <w:sz w:val="20"/>
              </w:rPr>
              <w:tab/>
            </w:r>
          </w:p>
        </w:tc>
        <w:tc>
          <w:tcPr>
            <w:tcW w:w="5865" w:type="dxa"/>
            <w:gridSpan w:val="3"/>
          </w:tcPr>
          <w:p w14:paraId="2B168DB5" w14:textId="77777777" w:rsidR="000C081D" w:rsidRDefault="00B16F0F">
            <w:pPr>
              <w:pStyle w:val="TableParagraph"/>
              <w:spacing w:line="217" w:lineRule="exact"/>
              <w:ind w:left="110"/>
              <w:rPr>
                <w:b/>
                <w:sz w:val="20"/>
              </w:rPr>
            </w:pPr>
            <w:r>
              <w:rPr>
                <w:b/>
                <w:sz w:val="20"/>
              </w:rPr>
              <w:t>E-Mail</w:t>
            </w:r>
          </w:p>
          <w:p w14:paraId="1B4712D3" w14:textId="2603756E" w:rsidR="000C081D" w:rsidRDefault="000C081D">
            <w:pPr>
              <w:pStyle w:val="TableParagraph"/>
              <w:spacing w:line="247" w:lineRule="exact"/>
              <w:ind w:left="110"/>
              <w:rPr>
                <w:sz w:val="20"/>
              </w:rPr>
            </w:pPr>
          </w:p>
        </w:tc>
      </w:tr>
      <w:tr w:rsidR="000C081D" w14:paraId="5AFB2298" w14:textId="77777777">
        <w:trPr>
          <w:trHeight w:val="349"/>
        </w:trPr>
        <w:tc>
          <w:tcPr>
            <w:tcW w:w="10787" w:type="dxa"/>
            <w:gridSpan w:val="8"/>
          </w:tcPr>
          <w:p w14:paraId="63DE1C93" w14:textId="6DBCC497" w:rsidR="000C081D" w:rsidRDefault="00B16F0F">
            <w:pPr>
              <w:pStyle w:val="TableParagraph"/>
              <w:tabs>
                <w:tab w:val="left" w:pos="3016"/>
              </w:tabs>
              <w:spacing w:line="259" w:lineRule="exact"/>
              <w:rPr>
                <w:sz w:val="20"/>
              </w:rPr>
            </w:pPr>
            <w:r>
              <w:rPr>
                <w:b/>
                <w:sz w:val="20"/>
              </w:rPr>
              <w:t>Current Title,</w:t>
            </w:r>
            <w:r>
              <w:rPr>
                <w:b/>
                <w:spacing w:val="-5"/>
                <w:sz w:val="20"/>
              </w:rPr>
              <w:t xml:space="preserve"> </w:t>
            </w:r>
            <w:r>
              <w:rPr>
                <w:b/>
                <w:sz w:val="20"/>
              </w:rPr>
              <w:t>Series,</w:t>
            </w:r>
            <w:r>
              <w:rPr>
                <w:b/>
                <w:spacing w:val="-3"/>
                <w:sz w:val="20"/>
              </w:rPr>
              <w:t xml:space="preserve"> </w:t>
            </w:r>
            <w:r>
              <w:rPr>
                <w:b/>
                <w:sz w:val="20"/>
              </w:rPr>
              <w:t>Grade</w:t>
            </w:r>
            <w:r>
              <w:rPr>
                <w:b/>
                <w:sz w:val="20"/>
              </w:rPr>
              <w:tab/>
            </w:r>
          </w:p>
        </w:tc>
      </w:tr>
      <w:tr w:rsidR="000C081D" w14:paraId="795E9B64" w14:textId="77777777">
        <w:trPr>
          <w:trHeight w:val="350"/>
        </w:trPr>
        <w:tc>
          <w:tcPr>
            <w:tcW w:w="10787" w:type="dxa"/>
            <w:gridSpan w:val="8"/>
          </w:tcPr>
          <w:p w14:paraId="6F6B1056" w14:textId="7DCEC791" w:rsidR="000C081D" w:rsidRDefault="00B16F0F">
            <w:pPr>
              <w:pStyle w:val="TableParagraph"/>
              <w:tabs>
                <w:tab w:val="left" w:pos="3365"/>
              </w:tabs>
              <w:spacing w:line="249" w:lineRule="exact"/>
              <w:rPr>
                <w:sz w:val="20"/>
              </w:rPr>
            </w:pPr>
            <w:r>
              <w:rPr>
                <w:b/>
                <w:sz w:val="20"/>
              </w:rPr>
              <w:t>Current</w:t>
            </w:r>
            <w:r>
              <w:rPr>
                <w:b/>
                <w:spacing w:val="-5"/>
                <w:sz w:val="20"/>
              </w:rPr>
              <w:t xml:space="preserve"> </w:t>
            </w:r>
            <w:r>
              <w:rPr>
                <w:b/>
                <w:sz w:val="20"/>
              </w:rPr>
              <w:t>Organization/Location:</w:t>
            </w:r>
            <w:r w:rsidR="00446159">
              <w:rPr>
                <w:b/>
                <w:sz w:val="20"/>
              </w:rPr>
              <w:t xml:space="preserve">    </w:t>
            </w:r>
          </w:p>
        </w:tc>
      </w:tr>
      <w:tr w:rsidR="000C081D" w14:paraId="4D48A99E" w14:textId="77777777">
        <w:trPr>
          <w:trHeight w:val="580"/>
        </w:trPr>
        <w:tc>
          <w:tcPr>
            <w:tcW w:w="5068" w:type="dxa"/>
            <w:gridSpan w:val="6"/>
          </w:tcPr>
          <w:p w14:paraId="3D7C37C0" w14:textId="77777777" w:rsidR="000C081D" w:rsidRDefault="00B16F0F">
            <w:pPr>
              <w:pStyle w:val="TableParagraph"/>
              <w:spacing w:line="212" w:lineRule="exact"/>
              <w:rPr>
                <w:b/>
                <w:sz w:val="20"/>
              </w:rPr>
            </w:pPr>
            <w:r>
              <w:rPr>
                <w:b/>
                <w:sz w:val="20"/>
              </w:rPr>
              <w:t>Work</w:t>
            </w:r>
          </w:p>
          <w:p w14:paraId="6173944B" w14:textId="08375448" w:rsidR="000C081D" w:rsidRDefault="00B16F0F">
            <w:pPr>
              <w:pStyle w:val="TableParagraph"/>
              <w:spacing w:line="252" w:lineRule="exact"/>
              <w:rPr>
                <w:sz w:val="20"/>
              </w:rPr>
            </w:pPr>
            <w:r>
              <w:rPr>
                <w:b/>
                <w:position w:val="-3"/>
                <w:sz w:val="20"/>
              </w:rPr>
              <w:t xml:space="preserve">Phone: </w:t>
            </w:r>
          </w:p>
        </w:tc>
        <w:tc>
          <w:tcPr>
            <w:tcW w:w="5719" w:type="dxa"/>
            <w:gridSpan w:val="2"/>
          </w:tcPr>
          <w:p w14:paraId="2A0CEF64" w14:textId="00CB097B" w:rsidR="000C081D" w:rsidRDefault="00B16F0F">
            <w:pPr>
              <w:pStyle w:val="TableParagraph"/>
              <w:tabs>
                <w:tab w:val="left" w:pos="2007"/>
              </w:tabs>
              <w:spacing w:before="112"/>
              <w:ind w:left="111"/>
              <w:rPr>
                <w:sz w:val="20"/>
              </w:rPr>
            </w:pPr>
            <w:r>
              <w:rPr>
                <w:b/>
                <w:position w:val="1"/>
                <w:sz w:val="20"/>
              </w:rPr>
              <w:t>Alternate</w:t>
            </w:r>
            <w:r>
              <w:rPr>
                <w:b/>
                <w:spacing w:val="-3"/>
                <w:position w:val="1"/>
                <w:sz w:val="20"/>
              </w:rPr>
              <w:t xml:space="preserve"> </w:t>
            </w:r>
            <w:r>
              <w:rPr>
                <w:b/>
                <w:position w:val="1"/>
                <w:sz w:val="20"/>
              </w:rPr>
              <w:t>Phone:</w:t>
            </w:r>
            <w:r>
              <w:rPr>
                <w:b/>
                <w:position w:val="1"/>
                <w:sz w:val="20"/>
              </w:rPr>
              <w:tab/>
            </w:r>
          </w:p>
        </w:tc>
      </w:tr>
      <w:tr w:rsidR="000C081D" w14:paraId="22FD02BC" w14:textId="77777777">
        <w:trPr>
          <w:trHeight w:val="532"/>
        </w:trPr>
        <w:tc>
          <w:tcPr>
            <w:tcW w:w="2327" w:type="dxa"/>
            <w:gridSpan w:val="4"/>
            <w:tcBorders>
              <w:right w:val="nil"/>
            </w:tcBorders>
          </w:tcPr>
          <w:p w14:paraId="779FE784" w14:textId="77777777" w:rsidR="000C081D" w:rsidRDefault="00B16F0F">
            <w:pPr>
              <w:pStyle w:val="TableParagraph"/>
              <w:spacing w:before="90"/>
              <w:rPr>
                <w:b/>
                <w:sz w:val="20"/>
              </w:rPr>
            </w:pPr>
            <w:r>
              <w:rPr>
                <w:b/>
                <w:sz w:val="20"/>
              </w:rPr>
              <w:t>Current Appointment:</w:t>
            </w:r>
          </w:p>
        </w:tc>
        <w:tc>
          <w:tcPr>
            <w:tcW w:w="8460" w:type="dxa"/>
            <w:gridSpan w:val="4"/>
            <w:tcBorders>
              <w:left w:val="nil"/>
            </w:tcBorders>
          </w:tcPr>
          <w:p w14:paraId="4C8199FB" w14:textId="3A8B54D2" w:rsidR="000C081D" w:rsidRDefault="00F47E27">
            <w:pPr>
              <w:pStyle w:val="TableParagraph"/>
              <w:tabs>
                <w:tab w:val="left" w:pos="1916"/>
                <w:tab w:val="left" w:pos="3790"/>
                <w:tab w:val="left" w:pos="5288"/>
              </w:tabs>
              <w:spacing w:before="40"/>
              <w:ind w:left="44"/>
              <w:rPr>
                <w:b/>
                <w:sz w:val="20"/>
              </w:rPr>
            </w:pPr>
            <w:sdt>
              <w:sdtPr>
                <w:rPr>
                  <w:b/>
                  <w:color w:val="548DD4" w:themeColor="text2" w:themeTint="99"/>
                  <w:spacing w:val="-3"/>
                  <w:sz w:val="20"/>
                </w:rPr>
                <w:id w:val="-88927413"/>
                <w14:checkbox>
                  <w14:checked w14:val="0"/>
                  <w14:checkedState w14:val="2612" w14:font="MS Gothic"/>
                  <w14:uncheckedState w14:val="2610" w14:font="MS Gothic"/>
                </w14:checkbox>
              </w:sdtPr>
              <w:sdtEndPr/>
              <w:sdtContent>
                <w:r w:rsidR="003D72A7" w:rsidRPr="003D72A7">
                  <w:rPr>
                    <w:rFonts w:ascii="MS Gothic" w:eastAsia="MS Gothic" w:hAnsi="MS Gothic" w:hint="eastAsia"/>
                    <w:b/>
                    <w:color w:val="548DD4" w:themeColor="text2" w:themeTint="99"/>
                    <w:spacing w:val="-3"/>
                    <w:sz w:val="20"/>
                  </w:rPr>
                  <w:t>☐</w:t>
                </w:r>
              </w:sdtContent>
            </w:sdt>
            <w:r w:rsidR="00B16F0F" w:rsidRPr="00797F59">
              <w:rPr>
                <w:b/>
                <w:spacing w:val="-3"/>
                <w:sz w:val="20"/>
              </w:rPr>
              <w:t>Permanent</w:t>
            </w:r>
            <w:r w:rsidR="00A200B4">
              <w:rPr>
                <w:b/>
                <w:spacing w:val="-3"/>
                <w:sz w:val="20"/>
              </w:rPr>
              <w:t xml:space="preserve">   </w:t>
            </w:r>
            <w:r w:rsidR="00B16F0F">
              <w:rPr>
                <w:b/>
                <w:spacing w:val="-3"/>
                <w:sz w:val="20"/>
              </w:rPr>
              <w:tab/>
            </w:r>
            <w:r w:rsidR="00B16F0F">
              <w:rPr>
                <w:b/>
                <w:sz w:val="20"/>
              </w:rPr>
              <w:t>Temporary</w:t>
            </w:r>
            <w:r w:rsidR="00B16F0F">
              <w:rPr>
                <w:b/>
                <w:sz w:val="20"/>
              </w:rPr>
              <w:tab/>
              <w:t>Term</w:t>
            </w:r>
            <w:r w:rsidR="00B16F0F">
              <w:rPr>
                <w:b/>
                <w:sz w:val="20"/>
              </w:rPr>
              <w:tab/>
              <w:t>Not Current Employee</w:t>
            </w:r>
          </w:p>
        </w:tc>
      </w:tr>
      <w:tr w:rsidR="000C081D" w14:paraId="4CC22124" w14:textId="77777777">
        <w:trPr>
          <w:trHeight w:val="710"/>
        </w:trPr>
        <w:tc>
          <w:tcPr>
            <w:tcW w:w="10787" w:type="dxa"/>
            <w:gridSpan w:val="8"/>
            <w:shd w:val="clear" w:color="auto" w:fill="D9D9D9"/>
          </w:tcPr>
          <w:p w14:paraId="5F5EA3E3" w14:textId="77777777" w:rsidR="000C081D" w:rsidRDefault="00B16F0F">
            <w:pPr>
              <w:pStyle w:val="TableParagraph"/>
              <w:spacing w:before="124"/>
              <w:ind w:left="3883" w:right="154" w:hanging="3694"/>
              <w:rPr>
                <w:b/>
                <w:sz w:val="20"/>
              </w:rPr>
            </w:pPr>
            <w:r>
              <w:rPr>
                <w:b/>
                <w:sz w:val="20"/>
              </w:rPr>
              <w:t>If you are NOT a current permanent (career or career conditional) employee, are you eligible to be hired under any of the following authorities:</w:t>
            </w:r>
          </w:p>
        </w:tc>
      </w:tr>
      <w:tr w:rsidR="000C081D" w14:paraId="0C6B1545" w14:textId="77777777">
        <w:trPr>
          <w:trHeight w:val="1631"/>
        </w:trPr>
        <w:tc>
          <w:tcPr>
            <w:tcW w:w="5303" w:type="dxa"/>
            <w:gridSpan w:val="7"/>
          </w:tcPr>
          <w:p w14:paraId="4E7E4E93" w14:textId="77777777" w:rsidR="000C081D" w:rsidRDefault="00B16F0F">
            <w:pPr>
              <w:pStyle w:val="TableParagraph"/>
              <w:spacing w:line="229" w:lineRule="exact"/>
              <w:ind w:left="448"/>
              <w:rPr>
                <w:b/>
                <w:sz w:val="20"/>
              </w:rPr>
            </w:pPr>
            <w:r>
              <w:rPr>
                <w:b/>
                <w:sz w:val="20"/>
              </w:rPr>
              <w:t>Reinstatement</w:t>
            </w:r>
          </w:p>
          <w:p w14:paraId="5E9937D7" w14:textId="77777777" w:rsidR="000C081D" w:rsidRDefault="00B16F0F">
            <w:pPr>
              <w:pStyle w:val="TableParagraph"/>
              <w:spacing w:before="120"/>
              <w:ind w:right="924" w:firstLine="340"/>
              <w:rPr>
                <w:b/>
                <w:sz w:val="20"/>
              </w:rPr>
            </w:pPr>
            <w:r>
              <w:rPr>
                <w:b/>
                <w:sz w:val="20"/>
              </w:rPr>
              <w:t>Disabled Veteran with 30% Compensable Disability</w:t>
            </w:r>
          </w:p>
          <w:p w14:paraId="37001629" w14:textId="77777777" w:rsidR="000C081D" w:rsidRDefault="00B16F0F">
            <w:pPr>
              <w:pStyle w:val="TableParagraph"/>
              <w:spacing w:before="1" w:line="350" w:lineRule="atLeast"/>
              <w:ind w:left="448"/>
              <w:rPr>
                <w:b/>
                <w:sz w:val="20"/>
              </w:rPr>
            </w:pPr>
            <w:r>
              <w:rPr>
                <w:b/>
                <w:sz w:val="20"/>
              </w:rPr>
              <w:t>Veteran’s Employment Opportunities Act of</w:t>
            </w:r>
            <w:r>
              <w:rPr>
                <w:b/>
                <w:spacing w:val="-21"/>
                <w:sz w:val="20"/>
              </w:rPr>
              <w:t xml:space="preserve"> </w:t>
            </w:r>
            <w:r>
              <w:rPr>
                <w:b/>
                <w:sz w:val="20"/>
              </w:rPr>
              <w:t>1998 Other</w:t>
            </w:r>
          </w:p>
        </w:tc>
        <w:tc>
          <w:tcPr>
            <w:tcW w:w="5484" w:type="dxa"/>
          </w:tcPr>
          <w:p w14:paraId="195F01AE" w14:textId="77777777" w:rsidR="000C081D" w:rsidRDefault="00B16F0F">
            <w:pPr>
              <w:pStyle w:val="TableParagraph"/>
              <w:spacing w:before="54" w:line="350" w:lineRule="atLeast"/>
              <w:ind w:left="451" w:right="2087"/>
              <w:rPr>
                <w:b/>
                <w:sz w:val="20"/>
              </w:rPr>
            </w:pPr>
            <w:r>
              <w:rPr>
                <w:b/>
                <w:sz w:val="20"/>
              </w:rPr>
              <w:t>Person with Disabilities Former Peace Corps</w:t>
            </w:r>
            <w:r>
              <w:rPr>
                <w:b/>
                <w:spacing w:val="-13"/>
                <w:sz w:val="20"/>
              </w:rPr>
              <w:t xml:space="preserve"> </w:t>
            </w:r>
            <w:r>
              <w:rPr>
                <w:b/>
                <w:sz w:val="20"/>
              </w:rPr>
              <w:t>Volunteer Demonstration</w:t>
            </w:r>
            <w:r>
              <w:rPr>
                <w:b/>
                <w:spacing w:val="-1"/>
                <w:sz w:val="20"/>
              </w:rPr>
              <w:t xml:space="preserve"> </w:t>
            </w:r>
            <w:r>
              <w:rPr>
                <w:b/>
                <w:sz w:val="20"/>
              </w:rPr>
              <w:t>Project</w:t>
            </w:r>
          </w:p>
          <w:p w14:paraId="6CD0416E" w14:textId="77777777" w:rsidR="000C081D" w:rsidRDefault="00B16F0F">
            <w:pPr>
              <w:pStyle w:val="TableParagraph"/>
              <w:spacing w:before="2"/>
              <w:ind w:left="665"/>
              <w:rPr>
                <w:b/>
                <w:sz w:val="20"/>
              </w:rPr>
            </w:pPr>
            <w:r>
              <w:rPr>
                <w:b/>
                <w:sz w:val="20"/>
              </w:rPr>
              <w:t>(</w:t>
            </w:r>
            <w:proofErr w:type="gramStart"/>
            <w:r>
              <w:rPr>
                <w:b/>
                <w:sz w:val="20"/>
              </w:rPr>
              <w:t>external</w:t>
            </w:r>
            <w:proofErr w:type="gramEnd"/>
            <w:r>
              <w:rPr>
                <w:b/>
                <w:sz w:val="20"/>
              </w:rPr>
              <w:t xml:space="preserve"> recruitment from the general public)</w:t>
            </w:r>
          </w:p>
        </w:tc>
      </w:tr>
      <w:tr w:rsidR="000C081D" w14:paraId="598AAE68" w14:textId="77777777">
        <w:trPr>
          <w:trHeight w:val="438"/>
        </w:trPr>
        <w:tc>
          <w:tcPr>
            <w:tcW w:w="10787" w:type="dxa"/>
            <w:gridSpan w:val="8"/>
            <w:shd w:val="clear" w:color="auto" w:fill="D9D9D9"/>
          </w:tcPr>
          <w:p w14:paraId="031BB8BC" w14:textId="77777777" w:rsidR="000C081D" w:rsidRDefault="00B16F0F">
            <w:pPr>
              <w:pStyle w:val="TableParagraph"/>
              <w:spacing w:before="102"/>
              <w:ind w:left="4338" w:right="4331"/>
              <w:jc w:val="center"/>
              <w:rPr>
                <w:b/>
                <w:sz w:val="20"/>
              </w:rPr>
            </w:pPr>
            <w:r>
              <w:rPr>
                <w:b/>
                <w:sz w:val="20"/>
              </w:rPr>
              <w:t>Position Interest</w:t>
            </w:r>
          </w:p>
        </w:tc>
      </w:tr>
      <w:tr w:rsidR="000C081D" w14:paraId="2FC46802" w14:textId="77777777">
        <w:trPr>
          <w:trHeight w:val="350"/>
        </w:trPr>
        <w:tc>
          <w:tcPr>
            <w:tcW w:w="10787" w:type="dxa"/>
            <w:gridSpan w:val="8"/>
          </w:tcPr>
          <w:p w14:paraId="3851A8C5" w14:textId="77777777" w:rsidR="000C081D" w:rsidRDefault="00B16F0F">
            <w:pPr>
              <w:pStyle w:val="TableParagraph"/>
              <w:spacing w:line="229" w:lineRule="exact"/>
              <w:rPr>
                <w:b/>
                <w:sz w:val="20"/>
              </w:rPr>
            </w:pPr>
            <w:r>
              <w:rPr>
                <w:b/>
                <w:sz w:val="20"/>
              </w:rPr>
              <w:t>I would like to be considered for this position in the series identified.</w:t>
            </w:r>
          </w:p>
        </w:tc>
      </w:tr>
      <w:tr w:rsidR="000C081D" w14:paraId="3B4E4D8F" w14:textId="77777777">
        <w:trPr>
          <w:trHeight w:val="350"/>
        </w:trPr>
        <w:tc>
          <w:tcPr>
            <w:tcW w:w="830" w:type="dxa"/>
          </w:tcPr>
          <w:p w14:paraId="1CD6D16C" w14:textId="122B22C0" w:rsidR="000C081D" w:rsidRDefault="000C081D">
            <w:pPr>
              <w:pStyle w:val="TableParagraph"/>
              <w:ind w:left="0"/>
              <w:rPr>
                <w:rFonts w:ascii="Times New Roman"/>
                <w:sz w:val="20"/>
              </w:rPr>
            </w:pPr>
          </w:p>
        </w:tc>
        <w:tc>
          <w:tcPr>
            <w:tcW w:w="609" w:type="dxa"/>
          </w:tcPr>
          <w:p w14:paraId="782CD4A7" w14:textId="7FBC7668" w:rsidR="000C081D" w:rsidRDefault="000C081D">
            <w:pPr>
              <w:pStyle w:val="TableParagraph"/>
              <w:spacing w:line="179" w:lineRule="exact"/>
              <w:ind w:left="189"/>
              <w:rPr>
                <w:sz w:val="20"/>
              </w:rPr>
            </w:pPr>
          </w:p>
        </w:tc>
        <w:tc>
          <w:tcPr>
            <w:tcW w:w="9348" w:type="dxa"/>
            <w:gridSpan w:val="6"/>
          </w:tcPr>
          <w:p w14:paraId="6AE70240" w14:textId="77777777" w:rsidR="000C081D" w:rsidRDefault="00B16F0F">
            <w:pPr>
              <w:pStyle w:val="TableParagraph"/>
              <w:spacing w:line="229" w:lineRule="exact"/>
              <w:ind w:left="108"/>
              <w:rPr>
                <w:b/>
                <w:i/>
                <w:sz w:val="20"/>
              </w:rPr>
            </w:pPr>
            <w:r>
              <w:rPr>
                <w:b/>
                <w:i/>
                <w:sz w:val="20"/>
              </w:rPr>
              <w:t>Series currently identified and classified</w:t>
            </w:r>
          </w:p>
        </w:tc>
      </w:tr>
      <w:tr w:rsidR="000C081D" w14:paraId="012B0B6C" w14:textId="77777777">
        <w:trPr>
          <w:trHeight w:val="350"/>
        </w:trPr>
        <w:tc>
          <w:tcPr>
            <w:tcW w:w="830" w:type="dxa"/>
          </w:tcPr>
          <w:p w14:paraId="4602279D" w14:textId="77777777" w:rsidR="000C081D" w:rsidRDefault="000C081D">
            <w:pPr>
              <w:pStyle w:val="TableParagraph"/>
              <w:ind w:left="0"/>
              <w:rPr>
                <w:rFonts w:ascii="Times New Roman"/>
                <w:sz w:val="20"/>
              </w:rPr>
            </w:pPr>
          </w:p>
        </w:tc>
        <w:tc>
          <w:tcPr>
            <w:tcW w:w="609" w:type="dxa"/>
          </w:tcPr>
          <w:p w14:paraId="5BB68282" w14:textId="4CF3193F" w:rsidR="000C081D" w:rsidRDefault="00670CC9">
            <w:pPr>
              <w:pStyle w:val="TableParagraph"/>
              <w:spacing w:line="200" w:lineRule="exact"/>
              <w:ind w:left="121"/>
              <w:rPr>
                <w:sz w:val="20"/>
              </w:rPr>
            </w:pPr>
            <w:r>
              <w:rPr>
                <w:noProof/>
                <w:position w:val="-3"/>
                <w:sz w:val="20"/>
                <w:lang w:bidi="ar-SA"/>
              </w:rPr>
              <mc:AlternateContent>
                <mc:Choice Requires="wpg">
                  <w:drawing>
                    <wp:inline distT="0" distB="0" distL="0" distR="0" wp14:anchorId="4F3C0A24" wp14:editId="212CC0F4">
                      <wp:extent cx="127000" cy="127000"/>
                      <wp:effectExtent l="635" t="9525" r="5715" b="635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2" name="Rectangle 21"/>
                              <wps:cNvSpPr>
                                <a:spLocks noChangeArrowheads="1"/>
                              </wps:cNvSpPr>
                              <wps:spPr bwMode="auto">
                                <a:xfrm>
                                  <a:off x="7" y="7"/>
                                  <a:ext cx="185" cy="18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FF8D19" id="Group 2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">
                      <v:rect id="Rectangle 2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" filled="f" strokecolor="blue" strokeweight=".72pt"/>
                      <w10:anchorlock/>
                    </v:group>
                  </w:pict>
                </mc:Fallback>
              </mc:AlternateContent>
            </w:r>
          </w:p>
        </w:tc>
        <w:tc>
          <w:tcPr>
            <w:tcW w:w="9348" w:type="dxa"/>
            <w:gridSpan w:val="6"/>
          </w:tcPr>
          <w:p w14:paraId="03B99237" w14:textId="77777777" w:rsidR="000C081D" w:rsidRDefault="00B16F0F">
            <w:pPr>
              <w:pStyle w:val="TableParagraph"/>
              <w:spacing w:line="229" w:lineRule="exact"/>
              <w:ind w:left="108"/>
              <w:rPr>
                <w:b/>
                <w:i/>
                <w:sz w:val="20"/>
              </w:rPr>
            </w:pPr>
            <w:r>
              <w:rPr>
                <w:b/>
                <w:i/>
                <w:sz w:val="20"/>
              </w:rPr>
              <w:t>Other appropriate series for which I am qualified</w:t>
            </w:r>
          </w:p>
        </w:tc>
      </w:tr>
      <w:tr w:rsidR="000C081D" w14:paraId="064589E7" w14:textId="77777777">
        <w:trPr>
          <w:trHeight w:val="350"/>
        </w:trPr>
        <w:tc>
          <w:tcPr>
            <w:tcW w:w="830" w:type="dxa"/>
          </w:tcPr>
          <w:p w14:paraId="6B61CDA1" w14:textId="77777777" w:rsidR="000C081D" w:rsidRDefault="000C081D">
            <w:pPr>
              <w:pStyle w:val="TableParagraph"/>
              <w:ind w:left="0"/>
              <w:rPr>
                <w:rFonts w:ascii="Times New Roman"/>
                <w:sz w:val="20"/>
              </w:rPr>
            </w:pPr>
          </w:p>
        </w:tc>
        <w:tc>
          <w:tcPr>
            <w:tcW w:w="609" w:type="dxa"/>
          </w:tcPr>
          <w:p w14:paraId="221A7774" w14:textId="2AC0A4CE" w:rsidR="000C081D" w:rsidRDefault="00670CC9">
            <w:pPr>
              <w:pStyle w:val="TableParagraph"/>
              <w:spacing w:line="200" w:lineRule="exact"/>
              <w:ind w:left="121"/>
              <w:rPr>
                <w:sz w:val="20"/>
              </w:rPr>
            </w:pPr>
            <w:r>
              <w:rPr>
                <w:noProof/>
                <w:position w:val="-3"/>
                <w:sz w:val="20"/>
                <w:lang w:bidi="ar-SA"/>
              </w:rPr>
              <mc:AlternateContent>
                <mc:Choice Requires="wpg">
                  <w:drawing>
                    <wp:inline distT="0" distB="0" distL="0" distR="0" wp14:anchorId="285348F9" wp14:editId="4E97A5CE">
                      <wp:extent cx="127000" cy="127000"/>
                      <wp:effectExtent l="635" t="9525" r="5715" b="635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0" name="Rectangle 19"/>
                              <wps:cNvSpPr>
                                <a:spLocks noChangeArrowheads="1"/>
                              </wps:cNvSpPr>
                              <wps:spPr bwMode="auto">
                                <a:xfrm>
                                  <a:off x="7" y="7"/>
                                  <a:ext cx="185" cy="18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9E8398" id="Group 1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">
                      <v:rect id="Rectangle 1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" filled="f" strokecolor="blue" strokeweight=".72pt"/>
                      <w10:anchorlock/>
                    </v:group>
                  </w:pict>
                </mc:Fallback>
              </mc:AlternateContent>
            </w:r>
          </w:p>
        </w:tc>
        <w:tc>
          <w:tcPr>
            <w:tcW w:w="9348" w:type="dxa"/>
            <w:gridSpan w:val="6"/>
          </w:tcPr>
          <w:p w14:paraId="6C65539C" w14:textId="77777777" w:rsidR="000C081D" w:rsidRDefault="00B16F0F">
            <w:pPr>
              <w:pStyle w:val="TableParagraph"/>
              <w:spacing w:line="229" w:lineRule="exact"/>
              <w:ind w:left="108"/>
              <w:rPr>
                <w:b/>
                <w:i/>
                <w:sz w:val="20"/>
              </w:rPr>
            </w:pPr>
            <w:r>
              <w:rPr>
                <w:b/>
                <w:i/>
                <w:sz w:val="20"/>
              </w:rPr>
              <w:t>Target grade level currently identified</w:t>
            </w:r>
          </w:p>
        </w:tc>
      </w:tr>
      <w:tr w:rsidR="000C081D" w14:paraId="5E52B404" w14:textId="77777777">
        <w:trPr>
          <w:trHeight w:val="350"/>
        </w:trPr>
        <w:tc>
          <w:tcPr>
            <w:tcW w:w="830" w:type="dxa"/>
          </w:tcPr>
          <w:p w14:paraId="34C80AB5" w14:textId="1EE98D79" w:rsidR="000C081D" w:rsidRDefault="000C081D">
            <w:pPr>
              <w:pStyle w:val="TableParagraph"/>
              <w:ind w:left="0"/>
              <w:rPr>
                <w:rFonts w:ascii="Times New Roman"/>
                <w:sz w:val="20"/>
              </w:rPr>
            </w:pPr>
          </w:p>
        </w:tc>
        <w:tc>
          <w:tcPr>
            <w:tcW w:w="609" w:type="dxa"/>
          </w:tcPr>
          <w:p w14:paraId="794F8689" w14:textId="2600FE33" w:rsidR="000C081D" w:rsidRDefault="00670CC9">
            <w:pPr>
              <w:pStyle w:val="TableParagraph"/>
              <w:spacing w:line="200" w:lineRule="exact"/>
              <w:ind w:left="121"/>
              <w:rPr>
                <w:sz w:val="20"/>
              </w:rPr>
            </w:pPr>
            <w:r>
              <w:rPr>
                <w:noProof/>
                <w:position w:val="-3"/>
                <w:sz w:val="20"/>
                <w:lang w:bidi="ar-SA"/>
              </w:rPr>
              <mc:AlternateContent>
                <mc:Choice Requires="wpg">
                  <w:drawing>
                    <wp:inline distT="0" distB="0" distL="0" distR="0" wp14:anchorId="4858EA7A" wp14:editId="44A5C19A">
                      <wp:extent cx="127000" cy="127000"/>
                      <wp:effectExtent l="635" t="9525" r="5715" b="635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8" name="Rectangle 17"/>
                              <wps:cNvSpPr>
                                <a:spLocks noChangeArrowheads="1"/>
                              </wps:cNvSpPr>
                              <wps:spPr bwMode="auto">
                                <a:xfrm>
                                  <a:off x="7" y="7"/>
                                  <a:ext cx="185" cy="18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CA3A0F" id="Group 1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">
                      <v:rect id="Rectangle 1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" filled="f" strokecolor="blue" strokeweight=".72pt"/>
                      <w10:anchorlock/>
                    </v:group>
                  </w:pict>
                </mc:Fallback>
              </mc:AlternateContent>
            </w:r>
          </w:p>
        </w:tc>
        <w:tc>
          <w:tcPr>
            <w:tcW w:w="9348" w:type="dxa"/>
            <w:gridSpan w:val="6"/>
          </w:tcPr>
          <w:p w14:paraId="7AE92C3A" w14:textId="77777777" w:rsidR="000C081D" w:rsidRDefault="00B16F0F">
            <w:pPr>
              <w:pStyle w:val="TableParagraph"/>
              <w:spacing w:line="229" w:lineRule="exact"/>
              <w:ind w:left="108"/>
              <w:rPr>
                <w:b/>
                <w:i/>
                <w:sz w:val="20"/>
              </w:rPr>
            </w:pPr>
            <w:r>
              <w:rPr>
                <w:b/>
                <w:i/>
                <w:sz w:val="20"/>
              </w:rPr>
              <w:t>Other grade level for which I am qualified (below target grade)</w:t>
            </w:r>
          </w:p>
        </w:tc>
      </w:tr>
    </w:tbl>
    <w:p w14:paraId="25D0DC8A" w14:textId="77777777" w:rsidR="000C081D" w:rsidRDefault="000C081D">
      <w:pPr>
        <w:pStyle w:val="BodyText"/>
        <w:rPr>
          <w:b/>
          <w:sz w:val="20"/>
        </w:rPr>
      </w:pPr>
    </w:p>
    <w:p w14:paraId="58A960DD" w14:textId="40AF2FC0" w:rsidR="000C081D" w:rsidRDefault="00670CC9">
      <w:pPr>
        <w:ind w:left="200"/>
        <w:rPr>
          <w:i/>
          <w:sz w:val="20"/>
        </w:rPr>
      </w:pPr>
      <w:r>
        <w:rPr>
          <w:noProof/>
          <w:lang w:bidi="ar-SA"/>
        </w:rPr>
        <mc:AlternateContent>
          <mc:Choice Requires="wps">
            <w:drawing>
              <wp:anchor distT="0" distB="0" distL="114300" distR="114300" simplePos="0" relativeHeight="251220992" behindDoc="1" locked="0" layoutInCell="1" allowOverlap="1" wp14:anchorId="16281F11" wp14:editId="11DF5AE8">
                <wp:simplePos x="0" y="0"/>
                <wp:positionH relativeFrom="page">
                  <wp:posOffset>542290</wp:posOffset>
                </wp:positionH>
                <wp:positionV relativeFrom="paragraph">
                  <wp:posOffset>-2600960</wp:posOffset>
                </wp:positionV>
                <wp:extent cx="117475" cy="117475"/>
                <wp:effectExtent l="0" t="0" r="0" b="0"/>
                <wp:wrapNone/>
                <wp:docPr id="16"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30A79" id="Rectangle 15" o:spid="_x0000_s1026" style="position:absolute;margin-left:42.7pt;margin-top:-204.8pt;width:9.25pt;height:9.25pt;z-index:-25209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" filled="f" strokecolor="blue" strokeweight=".72pt">
                <w10:wrap anchorx="page"/>
              </v:rect>
            </w:pict>
          </mc:Fallback>
        </mc:AlternateContent>
      </w:r>
      <w:r>
        <w:rPr>
          <w:noProof/>
          <w:lang w:bidi="ar-SA"/>
        </w:rPr>
        <mc:AlternateContent>
          <mc:Choice Requires="wps">
            <w:drawing>
              <wp:anchor distT="0" distB="0" distL="114300" distR="114300" simplePos="0" relativeHeight="251222016" behindDoc="1" locked="0" layoutInCell="1" allowOverlap="1" wp14:anchorId="1C3C935D" wp14:editId="6F59D3B7">
                <wp:simplePos x="0" y="0"/>
                <wp:positionH relativeFrom="page">
                  <wp:posOffset>542290</wp:posOffset>
                </wp:positionH>
                <wp:positionV relativeFrom="paragraph">
                  <wp:posOffset>-2378710</wp:posOffset>
                </wp:positionV>
                <wp:extent cx="117475" cy="117475"/>
                <wp:effectExtent l="0" t="0" r="0" b="0"/>
                <wp:wrapNone/>
                <wp:docPr id="15"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91BD0" id="Rectangle 14" o:spid="_x0000_s1026" style="position:absolute;margin-left:42.7pt;margin-top:-187.3pt;width:9.25pt;height:9.25pt;z-index:-25209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" filled="f" strokecolor="blue" strokeweight=".72pt">
                <w10:wrap anchorx="page"/>
              </v:rect>
            </w:pict>
          </mc:Fallback>
        </mc:AlternateContent>
      </w:r>
      <w:r>
        <w:rPr>
          <w:noProof/>
          <w:lang w:bidi="ar-SA"/>
        </w:rPr>
        <mc:AlternateContent>
          <mc:Choice Requires="wps">
            <w:drawing>
              <wp:anchor distT="0" distB="0" distL="114300" distR="114300" simplePos="0" relativeHeight="251223040" behindDoc="1" locked="0" layoutInCell="1" allowOverlap="1" wp14:anchorId="5AEE1580" wp14:editId="08F9469D">
                <wp:simplePos x="0" y="0"/>
                <wp:positionH relativeFrom="page">
                  <wp:posOffset>542290</wp:posOffset>
                </wp:positionH>
                <wp:positionV relativeFrom="paragraph">
                  <wp:posOffset>-2009775</wp:posOffset>
                </wp:positionV>
                <wp:extent cx="117475" cy="117475"/>
                <wp:effectExtent l="0" t="0" r="0" b="0"/>
                <wp:wrapNone/>
                <wp:docPr id="14"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8B30" id="Rectangle 13" o:spid="_x0000_s1026" style="position:absolute;margin-left:42.7pt;margin-top:-158.25pt;width:9.25pt;height:9.25pt;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" filled="f" strokecolor="blue" strokeweight=".72pt">
                <w10:wrap anchorx="page"/>
              </v:rect>
            </w:pict>
          </mc:Fallback>
        </mc:AlternateContent>
      </w:r>
      <w:r>
        <w:rPr>
          <w:noProof/>
          <w:lang w:bidi="ar-SA"/>
        </w:rPr>
        <mc:AlternateContent>
          <mc:Choice Requires="wps">
            <w:drawing>
              <wp:anchor distT="0" distB="0" distL="114300" distR="114300" simplePos="0" relativeHeight="251224064" behindDoc="1" locked="0" layoutInCell="1" allowOverlap="1" wp14:anchorId="7ABBAA9C" wp14:editId="15A65F8B">
                <wp:simplePos x="0" y="0"/>
                <wp:positionH relativeFrom="page">
                  <wp:posOffset>542290</wp:posOffset>
                </wp:positionH>
                <wp:positionV relativeFrom="paragraph">
                  <wp:posOffset>-1787525</wp:posOffset>
                </wp:positionV>
                <wp:extent cx="117475" cy="117475"/>
                <wp:effectExtent l="0" t="0" r="0" b="0"/>
                <wp:wrapNone/>
                <wp:docPr id="13"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3AC0F" id="Rectangle 12" o:spid="_x0000_s1026" style="position:absolute;margin-left:42.7pt;margin-top:-140.75pt;width:9.25pt;height:9.25pt;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" filled="f" strokecolor="blue" strokeweight=".72pt">
                <w10:wrap anchorx="page"/>
              </v:rect>
            </w:pict>
          </mc:Fallback>
        </mc:AlternateContent>
      </w:r>
      <w:r>
        <w:rPr>
          <w:noProof/>
          <w:lang w:bidi="ar-SA"/>
        </w:rPr>
        <mc:AlternateContent>
          <mc:Choice Requires="wps">
            <w:drawing>
              <wp:anchor distT="0" distB="0" distL="114300" distR="114300" simplePos="0" relativeHeight="251225088" behindDoc="1" locked="0" layoutInCell="1" allowOverlap="1" wp14:anchorId="0C8D1E15" wp14:editId="02A0570F">
                <wp:simplePos x="0" y="0"/>
                <wp:positionH relativeFrom="page">
                  <wp:posOffset>3912235</wp:posOffset>
                </wp:positionH>
                <wp:positionV relativeFrom="paragraph">
                  <wp:posOffset>-2489835</wp:posOffset>
                </wp:positionV>
                <wp:extent cx="117475" cy="117475"/>
                <wp:effectExtent l="0" t="0" r="0" b="0"/>
                <wp:wrapNone/>
                <wp:docPr id="12"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DB573" id="Rectangle 11" o:spid="_x0000_s1026" style="position:absolute;margin-left:308.05pt;margin-top:-196.05pt;width:9.25pt;height:9.25pt;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" filled="f" strokecolor="blue" strokeweight=".72pt">
                <w10:wrap anchorx="page"/>
              </v:rect>
            </w:pict>
          </mc:Fallback>
        </mc:AlternateContent>
      </w:r>
      <w:r>
        <w:rPr>
          <w:noProof/>
          <w:lang w:bidi="ar-SA"/>
        </w:rPr>
        <mc:AlternateContent>
          <mc:Choice Requires="wps">
            <w:drawing>
              <wp:anchor distT="0" distB="0" distL="114300" distR="114300" simplePos="0" relativeHeight="251226112" behindDoc="1" locked="0" layoutInCell="1" allowOverlap="1" wp14:anchorId="1CC7C567" wp14:editId="2D91F5DA">
                <wp:simplePos x="0" y="0"/>
                <wp:positionH relativeFrom="page">
                  <wp:posOffset>3912235</wp:posOffset>
                </wp:positionH>
                <wp:positionV relativeFrom="paragraph">
                  <wp:posOffset>-2267585</wp:posOffset>
                </wp:positionV>
                <wp:extent cx="117475" cy="117475"/>
                <wp:effectExtent l="0" t="0" r="0" b="0"/>
                <wp:wrapNone/>
                <wp:docPr id="11"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149E1" id="Rectangle 10" o:spid="_x0000_s1026" style="position:absolute;margin-left:308.05pt;margin-top:-178.55pt;width:9.25pt;height:9.25pt;z-index:-25209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" filled="f" strokecolor="blue" strokeweight=".72pt">
                <w10:wrap anchorx="page"/>
              </v:rect>
            </w:pict>
          </mc:Fallback>
        </mc:AlternateContent>
      </w:r>
      <w:r>
        <w:rPr>
          <w:noProof/>
          <w:lang w:bidi="ar-SA"/>
        </w:rPr>
        <mc:AlternateContent>
          <mc:Choice Requires="wps">
            <w:drawing>
              <wp:anchor distT="0" distB="0" distL="114300" distR="114300" simplePos="0" relativeHeight="251227136" behindDoc="1" locked="0" layoutInCell="1" allowOverlap="1" wp14:anchorId="36ECB59E" wp14:editId="4BE14E7B">
                <wp:simplePos x="0" y="0"/>
                <wp:positionH relativeFrom="page">
                  <wp:posOffset>3912235</wp:posOffset>
                </wp:positionH>
                <wp:positionV relativeFrom="paragraph">
                  <wp:posOffset>-2044700</wp:posOffset>
                </wp:positionV>
                <wp:extent cx="117475" cy="117475"/>
                <wp:effectExtent l="0" t="0" r="0" b="0"/>
                <wp:wrapNone/>
                <wp:docPr id="10"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6DB7A" id="Rectangle 9" o:spid="_x0000_s1026" style="position:absolute;margin-left:308.05pt;margin-top:-161pt;width:9.25pt;height:9.2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" filled="f" strokecolor="blue" strokeweight=".72pt">
                <w10:wrap anchorx="page"/>
              </v:rect>
            </w:pict>
          </mc:Fallback>
        </mc:AlternateContent>
      </w:r>
      <w:r>
        <w:rPr>
          <w:noProof/>
          <w:lang w:bidi="ar-SA"/>
        </w:rPr>
        <mc:AlternateContent>
          <mc:Choice Requires="wps">
            <w:drawing>
              <wp:anchor distT="0" distB="0" distL="114300" distR="114300" simplePos="0" relativeHeight="251228160" behindDoc="1" locked="0" layoutInCell="1" allowOverlap="1" wp14:anchorId="320046E4" wp14:editId="7AFC052E">
                <wp:simplePos x="0" y="0"/>
                <wp:positionH relativeFrom="page">
                  <wp:posOffset>1069975</wp:posOffset>
                </wp:positionH>
                <wp:positionV relativeFrom="paragraph">
                  <wp:posOffset>-1045210</wp:posOffset>
                </wp:positionV>
                <wp:extent cx="117475" cy="117475"/>
                <wp:effectExtent l="0" t="0" r="0" b="0"/>
                <wp:wrapNone/>
                <wp:docPr id="9"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C7085" id="Rectangle 8" o:spid="_x0000_s1026" style="position:absolute;margin-left:84.25pt;margin-top:-82.3pt;width:9.25pt;height:9.2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" filled="f" strokecolor="blue" strokeweight=".72pt">
                <w10:wrap anchorx="page"/>
              </v:rect>
            </w:pict>
          </mc:Fallback>
        </mc:AlternateContent>
      </w:r>
      <w:r w:rsidR="00B16F0F">
        <w:rPr>
          <w:sz w:val="20"/>
        </w:rPr>
        <w:t xml:space="preserve">Applicants May Use This Space to Identify Special Qualifications, </w:t>
      </w:r>
      <w:r w:rsidR="00B16F0F">
        <w:rPr>
          <w:i/>
          <w:sz w:val="20"/>
        </w:rPr>
        <w:t>Interests, and Needs or Provide Other Information:</w:t>
      </w:r>
    </w:p>
    <w:p w14:paraId="5B2CD13E" w14:textId="61641F99" w:rsidR="0005515F" w:rsidRDefault="0005515F">
      <w:pPr>
        <w:pStyle w:val="BodyText"/>
        <w:rPr>
          <w:sz w:val="18"/>
        </w:rPr>
      </w:pPr>
    </w:p>
    <w:p w14:paraId="2E555D50" w14:textId="77777777" w:rsidR="000C081D" w:rsidRDefault="00B16F0F" w:rsidP="0005515F">
      <w:pPr>
        <w:spacing w:before="93"/>
        <w:ind w:right="650"/>
        <w:rPr>
          <w:sz w:val="20"/>
        </w:rPr>
      </w:pPr>
      <w:r>
        <w:rPr>
          <w:sz w:val="20"/>
        </w:rPr>
        <w:t xml:space="preserve">Interested applicants must submit the attached outreach response form by email to </w:t>
      </w:r>
      <w:r w:rsidR="004A2AD4">
        <w:rPr>
          <w:sz w:val="20"/>
        </w:rPr>
        <w:t>Executive Assistant</w:t>
      </w:r>
      <w:r>
        <w:rPr>
          <w:sz w:val="20"/>
        </w:rPr>
        <w:t xml:space="preserve">, </w:t>
      </w:r>
      <w:r w:rsidR="004A2AD4">
        <w:rPr>
          <w:sz w:val="20"/>
        </w:rPr>
        <w:t>Christina Bailey (</w:t>
      </w:r>
      <w:hyperlink r:id="rId9" w:history="1">
        <w:r w:rsidR="004A2AD4" w:rsidRPr="00636EA2">
          <w:rPr>
            <w:rStyle w:val="Hyperlink"/>
            <w:sz w:val="20"/>
          </w:rPr>
          <w:t>christina.bailey@usda.gov</w:t>
        </w:r>
      </w:hyperlink>
      <w:r w:rsidR="004A2AD4">
        <w:rPr>
          <w:sz w:val="20"/>
        </w:rPr>
        <w:t xml:space="preserve">) </w:t>
      </w:r>
      <w:r>
        <w:rPr>
          <w:sz w:val="20"/>
        </w:rPr>
        <w:t>as soon as possible. Thank you for your interest in our vacancy.</w:t>
      </w:r>
    </w:p>
    <w:sectPr w:rsidR="000C081D">
      <w:pgSz w:w="12240" w:h="15840"/>
      <w:pgMar w:top="960" w:right="500" w:bottom="280" w:left="5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81D"/>
    <w:rsid w:val="000538F2"/>
    <w:rsid w:val="0005515F"/>
    <w:rsid w:val="000C081D"/>
    <w:rsid w:val="001129B8"/>
    <w:rsid w:val="00150022"/>
    <w:rsid w:val="00170349"/>
    <w:rsid w:val="001A6DDA"/>
    <w:rsid w:val="001B3154"/>
    <w:rsid w:val="00204EB4"/>
    <w:rsid w:val="00294757"/>
    <w:rsid w:val="002F12F9"/>
    <w:rsid w:val="00300C95"/>
    <w:rsid w:val="003469FB"/>
    <w:rsid w:val="003A6628"/>
    <w:rsid w:val="003D72A7"/>
    <w:rsid w:val="00420688"/>
    <w:rsid w:val="004333A2"/>
    <w:rsid w:val="00446159"/>
    <w:rsid w:val="004A2AD4"/>
    <w:rsid w:val="004D4825"/>
    <w:rsid w:val="00545A34"/>
    <w:rsid w:val="00670CC9"/>
    <w:rsid w:val="0068236C"/>
    <w:rsid w:val="00786BAC"/>
    <w:rsid w:val="00797F59"/>
    <w:rsid w:val="007B018B"/>
    <w:rsid w:val="007C52AB"/>
    <w:rsid w:val="008605FC"/>
    <w:rsid w:val="009354F2"/>
    <w:rsid w:val="00A200B4"/>
    <w:rsid w:val="00A73561"/>
    <w:rsid w:val="00AA767D"/>
    <w:rsid w:val="00B16F0F"/>
    <w:rsid w:val="00B306A1"/>
    <w:rsid w:val="00B403D3"/>
    <w:rsid w:val="00BF677B"/>
    <w:rsid w:val="00C04B13"/>
    <w:rsid w:val="00CE3EA4"/>
    <w:rsid w:val="00D61842"/>
    <w:rsid w:val="00D75E54"/>
    <w:rsid w:val="00D92C08"/>
    <w:rsid w:val="00E039BA"/>
    <w:rsid w:val="00EF6838"/>
    <w:rsid w:val="00F47E27"/>
    <w:rsid w:val="00F544AD"/>
    <w:rsid w:val="00FE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826D"/>
  <w15:docId w15:val="{D404C381-DCD0-463A-8575-60A5DE2A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756" w:right="2776"/>
      <w:jc w:val="center"/>
      <w:outlineLvl w:val="0"/>
    </w:pPr>
    <w:rPr>
      <w:rFonts w:ascii="Verdana" w:eastAsia="Verdana" w:hAnsi="Verdana" w:cs="Verdana"/>
      <w:b/>
      <w:bCs/>
      <w:sz w:val="32"/>
      <w:szCs w:val="32"/>
    </w:rPr>
  </w:style>
  <w:style w:type="paragraph" w:styleId="Heading2">
    <w:name w:val="heading 2"/>
    <w:basedOn w:val="Normal"/>
    <w:uiPriority w:val="9"/>
    <w:unhideWhenUsed/>
    <w:qFormat/>
    <w:pPr>
      <w:spacing w:before="93"/>
      <w:ind w:left="2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D92C08"/>
    <w:rPr>
      <w:color w:val="0000FF" w:themeColor="hyperlink"/>
      <w:u w:val="single"/>
    </w:rPr>
  </w:style>
  <w:style w:type="character" w:customStyle="1" w:styleId="UnresolvedMention1">
    <w:name w:val="Unresolved Mention1"/>
    <w:basedOn w:val="DefaultParagraphFont"/>
    <w:uiPriority w:val="99"/>
    <w:semiHidden/>
    <w:unhideWhenUsed/>
    <w:rsid w:val="00D92C08"/>
    <w:rPr>
      <w:color w:val="605E5C"/>
      <w:shd w:val="clear" w:color="auto" w:fill="E1DFDD"/>
    </w:rPr>
  </w:style>
  <w:style w:type="character" w:styleId="UnresolvedMention">
    <w:name w:val="Unresolved Mention"/>
    <w:basedOn w:val="DefaultParagraphFont"/>
    <w:uiPriority w:val="99"/>
    <w:semiHidden/>
    <w:unhideWhenUsed/>
    <w:rsid w:val="00797F59"/>
    <w:rPr>
      <w:color w:val="605E5C"/>
      <w:shd w:val="clear" w:color="auto" w:fill="E1DFDD"/>
    </w:rPr>
  </w:style>
  <w:style w:type="paragraph" w:customStyle="1" w:styleId="axNormal">
    <w:name w:val="axNormal"/>
    <w:basedOn w:val="Normal"/>
    <w:uiPriority w:val="99"/>
    <w:rsid w:val="00294757"/>
    <w:pPr>
      <w:widowControl/>
      <w:tabs>
        <w:tab w:val="left" w:pos="720"/>
        <w:tab w:val="left" w:pos="1440"/>
        <w:tab w:val="left" w:pos="2160"/>
      </w:tabs>
      <w:overflowPunct w:val="0"/>
      <w:adjustRightInd w:val="0"/>
    </w:pPr>
    <w:rPr>
      <w:rFonts w:ascii="Times" w:eastAsia="Times New Roman" w:hAnsi="Times" w:cs="Time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2481">
      <w:bodyDiv w:val="1"/>
      <w:marLeft w:val="0"/>
      <w:marRight w:val="0"/>
      <w:marTop w:val="0"/>
      <w:marBottom w:val="0"/>
      <w:divBdr>
        <w:top w:val="none" w:sz="0" w:space="0" w:color="auto"/>
        <w:left w:val="none" w:sz="0" w:space="0" w:color="auto"/>
        <w:bottom w:val="none" w:sz="0" w:space="0" w:color="auto"/>
        <w:right w:val="none" w:sz="0" w:space="0" w:color="auto"/>
      </w:divBdr>
    </w:div>
    <w:div w:id="2066947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Upton@usda.gov" TargetMode="External"/><Relationship Id="rId3" Type="http://schemas.openxmlformats.org/officeDocument/2006/relationships/settings" Target="settings.xml"/><Relationship Id="rId7" Type="http://schemas.openxmlformats.org/officeDocument/2006/relationships/hyperlink" Target="mailto:Christina.bailey@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na.bailey@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C57D-07C5-41C7-942E-6CA0E5D6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sreindersma</dc:creator>
  <cp:lastModifiedBy>Bailey, Christina - FS</cp:lastModifiedBy>
  <cp:revision>4</cp:revision>
  <dcterms:created xsi:type="dcterms:W3CDTF">2022-05-23T16:59:00Z</dcterms:created>
  <dcterms:modified xsi:type="dcterms:W3CDTF">2022-05-24T14:25:00Z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Acrobat PDFMaker 19 for Word</vt:lpwstr>
  </property>
  <property fmtid="{D5CDD505-2E9C-101B-9397-08002B2CF9AE}" pid="4" name="LastSaved">
    <vt:filetime>2020-04-09T00:00:00Z</vt:filetime>
  </property>
</Properties>
</file>